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63B1" w14:textId="77777777" w:rsidR="006C5C33" w:rsidRDefault="006C5C33" w:rsidP="00CD0A12">
      <w:pPr>
        <w:pStyle w:val="Default"/>
        <w:jc w:val="both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PROTOKOL</w:t>
      </w:r>
    </w:p>
    <w:p w14:paraId="326D5BF0" w14:textId="77777777" w:rsidR="006C5C33" w:rsidRPr="00A437BC" w:rsidRDefault="006C5C33" w:rsidP="00CD0A12">
      <w:pPr>
        <w:pStyle w:val="Default"/>
        <w:jc w:val="both"/>
        <w:rPr>
          <w:sz w:val="40"/>
          <w:szCs w:val="40"/>
        </w:rPr>
      </w:pPr>
    </w:p>
    <w:p w14:paraId="286CC97A" w14:textId="48BE7BE8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 vyhodnocení krajskéh</w:t>
      </w:r>
      <w:r w:rsidR="00FA357B">
        <w:rPr>
          <w:b/>
          <w:bCs/>
          <w:sz w:val="23"/>
          <w:szCs w:val="23"/>
        </w:rPr>
        <w:t>o kola soutěže Vesnice roku 20</w:t>
      </w:r>
      <w:r w:rsidR="001659A2">
        <w:rPr>
          <w:b/>
          <w:bCs/>
          <w:sz w:val="23"/>
          <w:szCs w:val="23"/>
        </w:rPr>
        <w:t>2</w:t>
      </w:r>
      <w:r w:rsidR="005B6EE5">
        <w:rPr>
          <w:b/>
          <w:bCs/>
          <w:sz w:val="23"/>
          <w:szCs w:val="23"/>
        </w:rPr>
        <w:t>3</w:t>
      </w:r>
    </w:p>
    <w:p w14:paraId="707A0524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v Programu obnovy venkova v Královéhradeckém kraji</w:t>
      </w:r>
    </w:p>
    <w:p w14:paraId="14241C49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</w:p>
    <w:p w14:paraId="485DC6B4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Vyhlašovatelé soutěže: </w:t>
      </w:r>
    </w:p>
    <w:p w14:paraId="509CCB58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Spolek pro obnovu venkova ČR (SPOV ČR), Ministerstvo pro místní rozvoj ČR (MMR), Svaz měst a obcí ČR (SMO ČR) a Ministerstvo zemědělství (</w:t>
      </w:r>
      <w:proofErr w:type="spellStart"/>
      <w:r>
        <w:rPr>
          <w:sz w:val="23"/>
          <w:szCs w:val="23"/>
        </w:rPr>
        <w:t>Mze</w:t>
      </w:r>
      <w:proofErr w:type="spellEnd"/>
      <w:r>
        <w:rPr>
          <w:sz w:val="23"/>
          <w:szCs w:val="23"/>
        </w:rPr>
        <w:t xml:space="preserve">) </w:t>
      </w:r>
    </w:p>
    <w:p w14:paraId="2A31D4A6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</w:p>
    <w:p w14:paraId="54B7AA70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Spoluvyhlašovatelé</w:t>
      </w:r>
      <w:proofErr w:type="spellEnd"/>
      <w:r>
        <w:rPr>
          <w:b/>
          <w:bCs/>
          <w:sz w:val="23"/>
          <w:szCs w:val="23"/>
        </w:rPr>
        <w:t xml:space="preserve"> soutěže: </w:t>
      </w:r>
    </w:p>
    <w:p w14:paraId="25126521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Královéhradecký kraj (KHK), Kancelář prezidenta republiky, Ministerstvo životního prostředí (MŽP), Ministerstvo kultury (MK), Společnost pro zahradní a krajinářskou tvorbu (SZKT), </w:t>
      </w:r>
    </w:p>
    <w:p w14:paraId="4DBE5FAE" w14:textId="046CED9B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Svaz knihovníků a </w:t>
      </w:r>
      <w:r w:rsidR="00696629">
        <w:rPr>
          <w:sz w:val="23"/>
          <w:szCs w:val="23"/>
        </w:rPr>
        <w:t>informačních pracovníků (SKIP),</w:t>
      </w:r>
      <w:r>
        <w:rPr>
          <w:sz w:val="23"/>
          <w:szCs w:val="23"/>
        </w:rPr>
        <w:t xml:space="preserve"> Sdružení místních samospráv ČR (SMS ČR)</w:t>
      </w:r>
      <w:r w:rsidR="00696629">
        <w:rPr>
          <w:sz w:val="23"/>
          <w:szCs w:val="23"/>
        </w:rPr>
        <w:t xml:space="preserve"> a Asociace krajů ČR</w:t>
      </w:r>
      <w:r w:rsidR="00A2772C">
        <w:rPr>
          <w:sz w:val="23"/>
          <w:szCs w:val="23"/>
        </w:rPr>
        <w:t>, Národní síť Místních akčních skupin ČR</w:t>
      </w:r>
    </w:p>
    <w:p w14:paraId="1B6974FF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</w:p>
    <w:p w14:paraId="37BA2BDC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Hodnotitelská komise v Královéhradeckém kraji: </w:t>
      </w:r>
    </w:p>
    <w:p w14:paraId="7C316CDC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</w:p>
    <w:p w14:paraId="16BB8CE6" w14:textId="688406C9" w:rsidR="0043542F" w:rsidRDefault="0043542F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Zdeněk Drašnar, Městys Nový Hrádek, předseda</w:t>
      </w:r>
    </w:p>
    <w:p w14:paraId="2C052A9B" w14:textId="1F840C7E" w:rsidR="005B6EE5" w:rsidRDefault="005B6EE5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Pavel </w:t>
      </w:r>
      <w:proofErr w:type="spellStart"/>
      <w:r>
        <w:rPr>
          <w:sz w:val="23"/>
          <w:szCs w:val="23"/>
        </w:rPr>
        <w:t>Šubíř</w:t>
      </w:r>
      <w:proofErr w:type="spellEnd"/>
      <w:r>
        <w:rPr>
          <w:sz w:val="23"/>
          <w:szCs w:val="23"/>
        </w:rPr>
        <w:t>, Obec Žďár nad Metují, místopředseda komise</w:t>
      </w:r>
    </w:p>
    <w:p w14:paraId="4C7B3C9B" w14:textId="77777777" w:rsidR="006C5C33" w:rsidRDefault="00696629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Ivana Svojtková, MMR, tajemnice</w:t>
      </w:r>
      <w:r w:rsidR="006C5C33">
        <w:rPr>
          <w:sz w:val="23"/>
          <w:szCs w:val="23"/>
        </w:rPr>
        <w:t xml:space="preserve"> </w:t>
      </w:r>
    </w:p>
    <w:p w14:paraId="2ED0E77E" w14:textId="77777777" w:rsidR="006C5C33" w:rsidRDefault="00421FB4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Lucie Feuchter</w:t>
      </w:r>
      <w:r w:rsidR="006C5C33">
        <w:rPr>
          <w:sz w:val="23"/>
          <w:szCs w:val="23"/>
        </w:rPr>
        <w:t>, KÚ KHK, člen</w:t>
      </w:r>
      <w:r w:rsidR="00696629">
        <w:rPr>
          <w:sz w:val="23"/>
          <w:szCs w:val="23"/>
        </w:rPr>
        <w:t>ka</w:t>
      </w:r>
      <w:r w:rsidR="006C5C33">
        <w:rPr>
          <w:sz w:val="23"/>
          <w:szCs w:val="23"/>
        </w:rPr>
        <w:t xml:space="preserve"> </w:t>
      </w:r>
    </w:p>
    <w:p w14:paraId="1F4D96CE" w14:textId="6F5B80E8" w:rsidR="006C5C33" w:rsidRDefault="005B6EE5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Dušan Šustr</w:t>
      </w:r>
      <w:r w:rsidR="006C5C33">
        <w:rPr>
          <w:sz w:val="23"/>
          <w:szCs w:val="23"/>
        </w:rPr>
        <w:t xml:space="preserve">, SPOV ČR, SMS ČR, člen </w:t>
      </w:r>
    </w:p>
    <w:p w14:paraId="7E9F21FE" w14:textId="7E6C6C44" w:rsidR="006C5C33" w:rsidRDefault="005B6EE5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Pavlína Jarošová</w:t>
      </w:r>
      <w:r w:rsidR="006C5C33">
        <w:rPr>
          <w:sz w:val="23"/>
          <w:szCs w:val="23"/>
        </w:rPr>
        <w:t>, SMO ČR, člen</w:t>
      </w:r>
      <w:r w:rsidR="00696629">
        <w:rPr>
          <w:sz w:val="23"/>
          <w:szCs w:val="23"/>
        </w:rPr>
        <w:t>ka</w:t>
      </w:r>
      <w:r w:rsidR="006C5C33">
        <w:rPr>
          <w:sz w:val="23"/>
          <w:szCs w:val="23"/>
        </w:rPr>
        <w:t xml:space="preserve"> </w:t>
      </w:r>
    </w:p>
    <w:p w14:paraId="39E80037" w14:textId="58419E12" w:rsidR="006C5C33" w:rsidRDefault="005B6EE5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Lenka Horníková</w:t>
      </w:r>
      <w:r w:rsidR="006C5C33">
        <w:rPr>
          <w:sz w:val="23"/>
          <w:szCs w:val="23"/>
        </w:rPr>
        <w:t>,</w:t>
      </w:r>
      <w:r w:rsidR="00D56A80">
        <w:rPr>
          <w:sz w:val="23"/>
          <w:szCs w:val="23"/>
        </w:rPr>
        <w:t xml:space="preserve"> </w:t>
      </w:r>
      <w:proofErr w:type="spellStart"/>
      <w:r w:rsidR="006C5C33">
        <w:rPr>
          <w:sz w:val="23"/>
          <w:szCs w:val="23"/>
        </w:rPr>
        <w:t>MZe</w:t>
      </w:r>
      <w:proofErr w:type="spellEnd"/>
      <w:r w:rsidR="006C5C33">
        <w:rPr>
          <w:sz w:val="23"/>
          <w:szCs w:val="23"/>
        </w:rPr>
        <w:t>,</w:t>
      </w:r>
      <w:r w:rsidR="00D56A80">
        <w:rPr>
          <w:sz w:val="23"/>
          <w:szCs w:val="23"/>
        </w:rPr>
        <w:t xml:space="preserve"> </w:t>
      </w:r>
      <w:r w:rsidR="006C5C33">
        <w:rPr>
          <w:sz w:val="23"/>
          <w:szCs w:val="23"/>
        </w:rPr>
        <w:t>člen</w:t>
      </w:r>
      <w:r w:rsidR="00696629">
        <w:rPr>
          <w:sz w:val="23"/>
          <w:szCs w:val="23"/>
        </w:rPr>
        <w:t>ka</w:t>
      </w:r>
      <w:r w:rsidR="006C5C33">
        <w:rPr>
          <w:sz w:val="23"/>
          <w:szCs w:val="23"/>
        </w:rPr>
        <w:t xml:space="preserve"> </w:t>
      </w:r>
    </w:p>
    <w:p w14:paraId="145D0A09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Terezie Netrestová, MŽP, SZKT, člen</w:t>
      </w:r>
      <w:r w:rsidR="00696629">
        <w:rPr>
          <w:sz w:val="23"/>
          <w:szCs w:val="23"/>
        </w:rPr>
        <w:t>ka</w:t>
      </w:r>
      <w:r>
        <w:rPr>
          <w:sz w:val="23"/>
          <w:szCs w:val="23"/>
        </w:rPr>
        <w:t xml:space="preserve"> </w:t>
      </w:r>
    </w:p>
    <w:p w14:paraId="5056BCC2" w14:textId="77777777" w:rsidR="006C5C33" w:rsidRDefault="00696629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Jiří Balský</w:t>
      </w:r>
      <w:r w:rsidR="006C5C33">
        <w:rPr>
          <w:sz w:val="23"/>
          <w:szCs w:val="23"/>
        </w:rPr>
        <w:t xml:space="preserve">, MK, </w:t>
      </w:r>
      <w:r>
        <w:rPr>
          <w:sz w:val="23"/>
          <w:szCs w:val="23"/>
        </w:rPr>
        <w:t xml:space="preserve">NPÚ, </w:t>
      </w:r>
      <w:r w:rsidR="006C5C33">
        <w:rPr>
          <w:sz w:val="23"/>
          <w:szCs w:val="23"/>
        </w:rPr>
        <w:t xml:space="preserve">člen </w:t>
      </w:r>
    </w:p>
    <w:p w14:paraId="2A942EE0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Jana Sehnalová, SKIP,</w:t>
      </w:r>
      <w:r w:rsidR="00D56A80">
        <w:rPr>
          <w:sz w:val="23"/>
          <w:szCs w:val="23"/>
        </w:rPr>
        <w:t xml:space="preserve"> </w:t>
      </w:r>
      <w:r>
        <w:rPr>
          <w:sz w:val="23"/>
          <w:szCs w:val="23"/>
        </w:rPr>
        <w:t>člen</w:t>
      </w:r>
      <w:r w:rsidR="00696629">
        <w:rPr>
          <w:sz w:val="23"/>
          <w:szCs w:val="23"/>
        </w:rPr>
        <w:t>ka</w:t>
      </w:r>
      <w:r>
        <w:rPr>
          <w:sz w:val="23"/>
          <w:szCs w:val="23"/>
        </w:rPr>
        <w:t xml:space="preserve"> </w:t>
      </w:r>
    </w:p>
    <w:p w14:paraId="11D71D65" w14:textId="77777777" w:rsidR="00695992" w:rsidRDefault="00695992" w:rsidP="00CD0A12">
      <w:pPr>
        <w:pStyle w:val="Default"/>
        <w:jc w:val="both"/>
        <w:rPr>
          <w:sz w:val="23"/>
          <w:szCs w:val="23"/>
        </w:rPr>
      </w:pPr>
    </w:p>
    <w:p w14:paraId="048F7340" w14:textId="77777777" w:rsidR="00695992" w:rsidRDefault="00695992" w:rsidP="00CD0A12">
      <w:pPr>
        <w:pStyle w:val="Default"/>
        <w:jc w:val="both"/>
        <w:rPr>
          <w:b/>
          <w:sz w:val="23"/>
          <w:szCs w:val="23"/>
        </w:rPr>
      </w:pPr>
      <w:r w:rsidRPr="00695992">
        <w:rPr>
          <w:b/>
          <w:sz w:val="23"/>
          <w:szCs w:val="23"/>
        </w:rPr>
        <w:t>Přehled přihlášených obcí</w:t>
      </w:r>
    </w:p>
    <w:tbl>
      <w:tblPr>
        <w:tblW w:w="6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9"/>
        <w:gridCol w:w="2043"/>
        <w:gridCol w:w="2560"/>
      </w:tblGrid>
      <w:tr w:rsidR="00BB4A25" w:rsidRPr="00BB4A25" w14:paraId="35FFCDE7" w14:textId="77777777" w:rsidTr="00BB4A25">
        <w:trPr>
          <w:trHeight w:val="25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5C4B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Světí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69EA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BE4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Světí 1</w:t>
            </w:r>
          </w:p>
        </w:tc>
      </w:tr>
      <w:tr w:rsidR="00BB4A25" w:rsidRPr="00BB4A25" w14:paraId="52286577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F9F9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Tetín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A43E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854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Tetín 57</w:t>
            </w:r>
          </w:p>
        </w:tc>
      </w:tr>
      <w:tr w:rsidR="00BB4A25" w:rsidRPr="00BB4A25" w14:paraId="1E28D466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763F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Bystřice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DEE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A7B6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Bystřice 111, Libáň</w:t>
            </w:r>
          </w:p>
        </w:tc>
      </w:tr>
      <w:tr w:rsidR="00BB4A25" w:rsidRPr="00BB4A25" w14:paraId="0806B409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1A62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Úbislavice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E677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Jičín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9436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Úbislavice 53</w:t>
            </w:r>
          </w:p>
        </w:tc>
      </w:tr>
      <w:tr w:rsidR="00BB4A25" w:rsidRPr="00BB4A25" w14:paraId="63C2E719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DA3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Česká Metuje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AD1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8A35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Česká Metuje 10</w:t>
            </w:r>
          </w:p>
        </w:tc>
      </w:tr>
      <w:tr w:rsidR="00BB4A25" w:rsidRPr="00BB4A25" w14:paraId="7D4A2BB4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DBD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Rasošky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576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39C5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Rasošky 50</w:t>
            </w:r>
          </w:p>
        </w:tc>
      </w:tr>
      <w:tr w:rsidR="00BB4A25" w:rsidRPr="00BB4A25" w14:paraId="0024D165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A33C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Suchý důl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FE9B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D41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Suchý důl 145</w:t>
            </w:r>
          </w:p>
        </w:tc>
      </w:tr>
      <w:tr w:rsidR="00BB4A25" w:rsidRPr="00BB4A25" w14:paraId="73B1D35B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DCF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Vysokov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7EE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768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Vysokov 108</w:t>
            </w:r>
          </w:p>
        </w:tc>
      </w:tr>
      <w:tr w:rsidR="00BB4A25" w:rsidRPr="00BB4A25" w14:paraId="398D2B60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3B34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Žernov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F827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Náchod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E216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Žernov 112</w:t>
            </w:r>
          </w:p>
        </w:tc>
      </w:tr>
      <w:tr w:rsidR="00BB4A25" w:rsidRPr="00BB4A25" w14:paraId="22BBFF9C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35B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Vrbice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FFF5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Rychnov nad Kněžnou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2EF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Vrbice 14</w:t>
            </w:r>
          </w:p>
        </w:tc>
      </w:tr>
      <w:tr w:rsidR="00BB4A25" w:rsidRPr="00BB4A25" w14:paraId="61F47DAD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3C6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Libňatov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D13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Trutnov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2CCD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Libňatov 148</w:t>
            </w:r>
          </w:p>
        </w:tc>
      </w:tr>
      <w:tr w:rsidR="00BB4A25" w:rsidRPr="00BB4A25" w14:paraId="553ED9E0" w14:textId="77777777" w:rsidTr="00BB4A25">
        <w:trPr>
          <w:trHeight w:val="255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4171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Pilníkov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85F5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Trutnov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9F7" w14:textId="77777777" w:rsidR="00BB4A25" w:rsidRPr="00BB4A25" w:rsidRDefault="00BB4A25" w:rsidP="00CD0A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B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Náměstí 36</w:t>
            </w:r>
          </w:p>
        </w:tc>
      </w:tr>
    </w:tbl>
    <w:p w14:paraId="2EA4BC58" w14:textId="77777777" w:rsidR="00695992" w:rsidRPr="00695992" w:rsidRDefault="00695992" w:rsidP="00CD0A12">
      <w:pPr>
        <w:pStyle w:val="Default"/>
        <w:jc w:val="both"/>
        <w:rPr>
          <w:b/>
          <w:sz w:val="23"/>
          <w:szCs w:val="23"/>
        </w:rPr>
      </w:pPr>
    </w:p>
    <w:p w14:paraId="00DA3C30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</w:p>
    <w:p w14:paraId="4F43A41A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Průběh soutěže </w:t>
      </w:r>
    </w:p>
    <w:p w14:paraId="70FB48CB" w14:textId="00DAE900" w:rsidR="006C5C33" w:rsidRDefault="00FA357B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 2</w:t>
      </w:r>
      <w:r w:rsidR="00413DC7">
        <w:rPr>
          <w:sz w:val="23"/>
          <w:szCs w:val="23"/>
        </w:rPr>
        <w:t>7</w:t>
      </w:r>
      <w:r w:rsidR="006C5C33">
        <w:rPr>
          <w:sz w:val="23"/>
          <w:szCs w:val="23"/>
        </w:rPr>
        <w:t>. r</w:t>
      </w:r>
      <w:r>
        <w:rPr>
          <w:sz w:val="23"/>
          <w:szCs w:val="23"/>
        </w:rPr>
        <w:t>očníku soutěže Vesnice roku 20</w:t>
      </w:r>
      <w:r w:rsidR="00D50172">
        <w:rPr>
          <w:sz w:val="23"/>
          <w:szCs w:val="23"/>
        </w:rPr>
        <w:t>2</w:t>
      </w:r>
      <w:r w:rsidR="00413DC7">
        <w:rPr>
          <w:sz w:val="23"/>
          <w:szCs w:val="23"/>
        </w:rPr>
        <w:t>3</w:t>
      </w:r>
      <w:r w:rsidR="006C5C33">
        <w:rPr>
          <w:sz w:val="23"/>
          <w:szCs w:val="23"/>
        </w:rPr>
        <w:t xml:space="preserve"> v Programu obnovy venkova se v Královéhrad</w:t>
      </w:r>
      <w:r>
        <w:rPr>
          <w:sz w:val="23"/>
          <w:szCs w:val="23"/>
        </w:rPr>
        <w:t xml:space="preserve">eckém kraji přihlásilo celkem </w:t>
      </w:r>
      <w:r w:rsidR="00696629">
        <w:rPr>
          <w:sz w:val="23"/>
          <w:szCs w:val="23"/>
        </w:rPr>
        <w:t>1</w:t>
      </w:r>
      <w:r w:rsidR="00413DC7">
        <w:rPr>
          <w:sz w:val="23"/>
          <w:szCs w:val="23"/>
        </w:rPr>
        <w:t>2</w:t>
      </w:r>
      <w:r w:rsidR="006C5C33">
        <w:rPr>
          <w:sz w:val="23"/>
          <w:szCs w:val="23"/>
        </w:rPr>
        <w:t xml:space="preserve"> obcí. Na základě nominace vyhlašovatelů a </w:t>
      </w:r>
      <w:proofErr w:type="spellStart"/>
      <w:r w:rsidR="006C5C33">
        <w:rPr>
          <w:sz w:val="23"/>
          <w:szCs w:val="23"/>
        </w:rPr>
        <w:t>spoluv</w:t>
      </w:r>
      <w:r w:rsidR="00696629">
        <w:rPr>
          <w:sz w:val="23"/>
          <w:szCs w:val="23"/>
        </w:rPr>
        <w:t>yhlašovatelů</w:t>
      </w:r>
      <w:proofErr w:type="spellEnd"/>
      <w:r w:rsidR="00696629">
        <w:rPr>
          <w:sz w:val="23"/>
          <w:szCs w:val="23"/>
        </w:rPr>
        <w:t xml:space="preserve"> soutěže předsed</w:t>
      </w:r>
      <w:r w:rsidR="00413DC7">
        <w:rPr>
          <w:sz w:val="23"/>
          <w:szCs w:val="23"/>
        </w:rPr>
        <w:t>a</w:t>
      </w:r>
      <w:r w:rsidR="006C5C33">
        <w:rPr>
          <w:sz w:val="23"/>
          <w:szCs w:val="23"/>
        </w:rPr>
        <w:t xml:space="preserve"> krajské hodnotitelské komise jmenoval členy této komise. Každá obec zařazená do soutěže byla podle zpracovanéh</w:t>
      </w:r>
      <w:r w:rsidR="00421FB4">
        <w:rPr>
          <w:sz w:val="23"/>
          <w:szCs w:val="23"/>
        </w:rPr>
        <w:t xml:space="preserve">o harmonogramu v termínu od </w:t>
      </w:r>
      <w:r w:rsidR="00413DC7">
        <w:rPr>
          <w:sz w:val="23"/>
          <w:szCs w:val="23"/>
        </w:rPr>
        <w:t>29</w:t>
      </w:r>
      <w:r w:rsidR="00696629">
        <w:rPr>
          <w:sz w:val="23"/>
          <w:szCs w:val="23"/>
        </w:rPr>
        <w:t xml:space="preserve">. 5. do </w:t>
      </w:r>
      <w:r w:rsidR="00413DC7">
        <w:rPr>
          <w:sz w:val="23"/>
          <w:szCs w:val="23"/>
        </w:rPr>
        <w:t>2</w:t>
      </w:r>
      <w:r w:rsidR="00D50172">
        <w:rPr>
          <w:sz w:val="23"/>
          <w:szCs w:val="23"/>
        </w:rPr>
        <w:t>.</w:t>
      </w:r>
      <w:r w:rsidR="00EA6151">
        <w:rPr>
          <w:sz w:val="23"/>
          <w:szCs w:val="23"/>
        </w:rPr>
        <w:t xml:space="preserve"> </w:t>
      </w:r>
      <w:r w:rsidR="00D50172">
        <w:rPr>
          <w:sz w:val="23"/>
          <w:szCs w:val="23"/>
        </w:rPr>
        <w:t>6</w:t>
      </w:r>
      <w:r w:rsidR="00696629">
        <w:rPr>
          <w:sz w:val="23"/>
          <w:szCs w:val="23"/>
        </w:rPr>
        <w:t>.</w:t>
      </w:r>
      <w:r>
        <w:rPr>
          <w:sz w:val="23"/>
          <w:szCs w:val="23"/>
        </w:rPr>
        <w:t xml:space="preserve"> 20</w:t>
      </w:r>
      <w:r w:rsidR="00D50172">
        <w:rPr>
          <w:sz w:val="23"/>
          <w:szCs w:val="23"/>
        </w:rPr>
        <w:t>2</w:t>
      </w:r>
      <w:r w:rsidR="00413DC7">
        <w:rPr>
          <w:sz w:val="23"/>
          <w:szCs w:val="23"/>
        </w:rPr>
        <w:t>3</w:t>
      </w:r>
      <w:r w:rsidR="006C5C33">
        <w:rPr>
          <w:sz w:val="23"/>
          <w:szCs w:val="23"/>
        </w:rPr>
        <w:t xml:space="preserve"> navštívena krajskou hodnotitelskou komisí. O této návštěvě byli všichni starostové soutěžících obcí předem </w:t>
      </w:r>
      <w:r w:rsidR="006C5C33">
        <w:rPr>
          <w:sz w:val="23"/>
          <w:szCs w:val="23"/>
        </w:rPr>
        <w:lastRenderedPageBreak/>
        <w:t xml:space="preserve">informováni. Návštěva každé obce trvala 120 minut. Základní informace a podklady pro hodnocení získala krajská hodnotitelská komise z prezentace obce, rozhovorů se zástupci obce, prohlídky obce a obsahu materiálů doložených jako součást přihlášky do soutěže. Na základě výše uvedených podkladů byla každá soutěžící obec hodnocena v následujících okruzích: </w:t>
      </w:r>
    </w:p>
    <w:p w14:paraId="732486C2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</w:p>
    <w:p w14:paraId="5B52B9C9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Koncepční dokumenty </w:t>
      </w:r>
    </w:p>
    <w:p w14:paraId="0FAE30DC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Společenský život </w:t>
      </w:r>
    </w:p>
    <w:p w14:paraId="28951D6C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Aktivita občanů </w:t>
      </w:r>
    </w:p>
    <w:p w14:paraId="7B96863B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Podnikání včetně spolupráce obce se zemědělským nebo lesnickým subjektem </w:t>
      </w:r>
    </w:p>
    <w:p w14:paraId="58A88902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Péče o stavební fond a obraz vesnice </w:t>
      </w:r>
    </w:p>
    <w:p w14:paraId="549CEA11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Občanská vybavenost, inženýrské sítě, úspory energií </w:t>
      </w:r>
    </w:p>
    <w:p w14:paraId="22CC6DF0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Péče o veřejná prostranství, přírodní prvky a zeleň v obci </w:t>
      </w:r>
    </w:p>
    <w:p w14:paraId="17A248E9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Péče o krajinu </w:t>
      </w:r>
    </w:p>
    <w:p w14:paraId="47D3D960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Připravované záměry </w:t>
      </w:r>
    </w:p>
    <w:p w14:paraId="254723B3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Informační technologie obce </w:t>
      </w:r>
    </w:p>
    <w:p w14:paraId="35314C1D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Zlatá cihla v Programu obnovy venkova (dobrovolná část soutěže) </w:t>
      </w:r>
    </w:p>
    <w:p w14:paraId="3F41D651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</w:p>
    <w:p w14:paraId="5BC7BCD6" w14:textId="77777777" w:rsidR="006C5C33" w:rsidRDefault="006C5C33" w:rsidP="00CD0A1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Vyhodnocení krajského kola </w:t>
      </w:r>
    </w:p>
    <w:p w14:paraId="18A44EA9" w14:textId="77777777" w:rsidR="006C5C33" w:rsidRDefault="00BE5BB7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26A78F7" w14:textId="32926A8C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Závěrečné jednání krajské hodnotitelské komise Královéhr</w:t>
      </w:r>
      <w:r w:rsidR="00EE0134">
        <w:rPr>
          <w:sz w:val="23"/>
          <w:szCs w:val="23"/>
        </w:rPr>
        <w:t xml:space="preserve">adeckého kraje se </w:t>
      </w:r>
      <w:proofErr w:type="gramStart"/>
      <w:r w:rsidR="00EE0134">
        <w:rPr>
          <w:sz w:val="23"/>
          <w:szCs w:val="23"/>
        </w:rPr>
        <w:t xml:space="preserve">uskutečnilo </w:t>
      </w:r>
      <w:r w:rsidR="0096343C">
        <w:rPr>
          <w:sz w:val="23"/>
          <w:szCs w:val="23"/>
        </w:rPr>
        <w:t xml:space="preserve"> v</w:t>
      </w:r>
      <w:proofErr w:type="gramEnd"/>
      <w:r w:rsidR="00D465FD">
        <w:rPr>
          <w:sz w:val="23"/>
          <w:szCs w:val="23"/>
        </w:rPr>
        <w:t> Městysu Nový Hrádek</w:t>
      </w:r>
      <w:r>
        <w:rPr>
          <w:sz w:val="23"/>
          <w:szCs w:val="23"/>
        </w:rPr>
        <w:t>. Při hodnocení komise postupovala ve smyslu po</w:t>
      </w:r>
      <w:r w:rsidR="0096343C">
        <w:rPr>
          <w:sz w:val="23"/>
          <w:szCs w:val="23"/>
        </w:rPr>
        <w:t>dmínek soutěže Vesnice roku 20</w:t>
      </w:r>
      <w:r w:rsidR="00EA6151">
        <w:rPr>
          <w:sz w:val="23"/>
          <w:szCs w:val="23"/>
        </w:rPr>
        <w:t>2</w:t>
      </w:r>
      <w:r w:rsidR="00D465FD">
        <w:rPr>
          <w:sz w:val="23"/>
          <w:szCs w:val="23"/>
        </w:rPr>
        <w:t>3</w:t>
      </w:r>
      <w:r>
        <w:rPr>
          <w:sz w:val="23"/>
          <w:szCs w:val="23"/>
        </w:rPr>
        <w:t xml:space="preserve"> v Programu obnovy venkova. </w:t>
      </w:r>
    </w:p>
    <w:p w14:paraId="79AF982F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</w:p>
    <w:p w14:paraId="606E3809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základě tohoto hodnocení komise udělila následující ocenění: </w:t>
      </w:r>
    </w:p>
    <w:p w14:paraId="7F689FEF" w14:textId="77777777" w:rsidR="006C5C33" w:rsidRDefault="006C5C33" w:rsidP="00CD0A12">
      <w:pPr>
        <w:pStyle w:val="Default"/>
        <w:jc w:val="both"/>
        <w:rPr>
          <w:sz w:val="23"/>
          <w:szCs w:val="23"/>
        </w:rPr>
      </w:pPr>
    </w:p>
    <w:p w14:paraId="6BCC9EE4" w14:textId="4AE1DE96" w:rsidR="006C5C33" w:rsidRPr="007A080E" w:rsidRDefault="006C5C33" w:rsidP="00CD0A12">
      <w:pPr>
        <w:pStyle w:val="Default"/>
        <w:jc w:val="both"/>
        <w:rPr>
          <w:sz w:val="23"/>
          <w:szCs w:val="23"/>
        </w:rPr>
      </w:pPr>
      <w:r w:rsidRPr="007A080E">
        <w:rPr>
          <w:b/>
          <w:bCs/>
          <w:sz w:val="23"/>
          <w:szCs w:val="23"/>
        </w:rPr>
        <w:t xml:space="preserve">Zlatá stuha </w:t>
      </w:r>
      <w:r w:rsidR="00A437BC" w:rsidRPr="007A080E">
        <w:rPr>
          <w:sz w:val="23"/>
          <w:szCs w:val="23"/>
        </w:rPr>
        <w:t>– o</w:t>
      </w:r>
      <w:r w:rsidRPr="007A080E">
        <w:rPr>
          <w:sz w:val="23"/>
          <w:szCs w:val="23"/>
        </w:rPr>
        <w:t xml:space="preserve">bec </w:t>
      </w:r>
      <w:r w:rsidR="0084761A" w:rsidRPr="007A080E">
        <w:rPr>
          <w:b/>
          <w:bCs/>
          <w:sz w:val="23"/>
          <w:szCs w:val="23"/>
        </w:rPr>
        <w:t>S</w:t>
      </w:r>
      <w:r w:rsidR="00EC14D4">
        <w:rPr>
          <w:b/>
          <w:bCs/>
          <w:sz w:val="23"/>
          <w:szCs w:val="23"/>
        </w:rPr>
        <w:t>uchý Důl</w:t>
      </w:r>
      <w:r w:rsidRPr="007A080E">
        <w:rPr>
          <w:sz w:val="23"/>
          <w:szCs w:val="23"/>
        </w:rPr>
        <w:t xml:space="preserve">, okr. </w:t>
      </w:r>
      <w:r w:rsidR="00EC14D4" w:rsidRPr="00EC14D4">
        <w:rPr>
          <w:b/>
          <w:bCs/>
          <w:sz w:val="23"/>
          <w:szCs w:val="23"/>
        </w:rPr>
        <w:t>Náchod</w:t>
      </w:r>
    </w:p>
    <w:p w14:paraId="23F86F77" w14:textId="77777777" w:rsidR="006C5C33" w:rsidRPr="007A080E" w:rsidRDefault="006C5C33" w:rsidP="00CD0A12">
      <w:pPr>
        <w:pStyle w:val="Default"/>
        <w:jc w:val="both"/>
        <w:rPr>
          <w:sz w:val="23"/>
          <w:szCs w:val="23"/>
        </w:rPr>
      </w:pPr>
    </w:p>
    <w:p w14:paraId="0CD8EB98" w14:textId="38788348" w:rsidR="006C5C33" w:rsidRPr="007A080E" w:rsidRDefault="006C5C33" w:rsidP="00CD0A12">
      <w:pPr>
        <w:pStyle w:val="Default"/>
        <w:jc w:val="both"/>
        <w:rPr>
          <w:sz w:val="23"/>
          <w:szCs w:val="23"/>
        </w:rPr>
      </w:pPr>
      <w:r w:rsidRPr="007A080E">
        <w:rPr>
          <w:b/>
          <w:bCs/>
          <w:sz w:val="23"/>
          <w:szCs w:val="23"/>
        </w:rPr>
        <w:t xml:space="preserve">Modrá stuha </w:t>
      </w:r>
      <w:r w:rsidR="004F1A37" w:rsidRPr="007A080E">
        <w:rPr>
          <w:sz w:val="23"/>
          <w:szCs w:val="23"/>
        </w:rPr>
        <w:t xml:space="preserve">– za společenský </w:t>
      </w:r>
      <w:proofErr w:type="gramStart"/>
      <w:r w:rsidR="004F1A37" w:rsidRPr="007A080E">
        <w:rPr>
          <w:sz w:val="23"/>
          <w:szCs w:val="23"/>
        </w:rPr>
        <w:t>život</w:t>
      </w:r>
      <w:r w:rsidR="00A437BC" w:rsidRPr="007A080E">
        <w:rPr>
          <w:sz w:val="23"/>
          <w:szCs w:val="23"/>
        </w:rPr>
        <w:t xml:space="preserve"> - o</w:t>
      </w:r>
      <w:r w:rsidR="00BF5315" w:rsidRPr="007A080E">
        <w:rPr>
          <w:sz w:val="23"/>
          <w:szCs w:val="23"/>
        </w:rPr>
        <w:t>bec</w:t>
      </w:r>
      <w:proofErr w:type="gramEnd"/>
      <w:r w:rsidR="00BF5315" w:rsidRPr="007A080E">
        <w:rPr>
          <w:sz w:val="23"/>
          <w:szCs w:val="23"/>
        </w:rPr>
        <w:t xml:space="preserve"> </w:t>
      </w:r>
      <w:r w:rsidR="0088180B">
        <w:rPr>
          <w:b/>
          <w:sz w:val="23"/>
          <w:szCs w:val="23"/>
        </w:rPr>
        <w:t>Libňatov</w:t>
      </w:r>
      <w:r w:rsidR="004F1A37" w:rsidRPr="007A080E">
        <w:rPr>
          <w:sz w:val="23"/>
          <w:szCs w:val="23"/>
        </w:rPr>
        <w:t xml:space="preserve">, </w:t>
      </w:r>
      <w:r w:rsidR="00BF5315" w:rsidRPr="007A080E">
        <w:rPr>
          <w:sz w:val="23"/>
          <w:szCs w:val="23"/>
        </w:rPr>
        <w:t xml:space="preserve">okr. </w:t>
      </w:r>
      <w:r w:rsidR="0088180B">
        <w:rPr>
          <w:sz w:val="23"/>
          <w:szCs w:val="23"/>
        </w:rPr>
        <w:t>Trutnov</w:t>
      </w:r>
    </w:p>
    <w:p w14:paraId="78D2E501" w14:textId="77777777" w:rsidR="006C5C33" w:rsidRPr="007A080E" w:rsidRDefault="006C5C33" w:rsidP="00CD0A12">
      <w:pPr>
        <w:pStyle w:val="Default"/>
        <w:jc w:val="both"/>
        <w:rPr>
          <w:sz w:val="23"/>
          <w:szCs w:val="23"/>
        </w:rPr>
      </w:pPr>
    </w:p>
    <w:p w14:paraId="4DA85FCF" w14:textId="41C3FD93" w:rsidR="006C5C33" w:rsidRPr="007A080E" w:rsidRDefault="006C5C33" w:rsidP="00CD0A12">
      <w:pPr>
        <w:pStyle w:val="Default"/>
        <w:jc w:val="both"/>
        <w:rPr>
          <w:sz w:val="23"/>
          <w:szCs w:val="23"/>
        </w:rPr>
      </w:pPr>
      <w:r w:rsidRPr="007A080E">
        <w:rPr>
          <w:b/>
          <w:bCs/>
          <w:sz w:val="23"/>
          <w:szCs w:val="23"/>
        </w:rPr>
        <w:t xml:space="preserve">Bílá stuha </w:t>
      </w:r>
      <w:r w:rsidR="00487A8E">
        <w:rPr>
          <w:sz w:val="23"/>
          <w:szCs w:val="23"/>
        </w:rPr>
        <w:t xml:space="preserve">– za činnost mládeže </w:t>
      </w:r>
      <w:r w:rsidR="0088180B">
        <w:rPr>
          <w:sz w:val="23"/>
          <w:szCs w:val="23"/>
        </w:rPr>
        <w:t xml:space="preserve">– pro roky 2023 </w:t>
      </w:r>
      <w:r w:rsidR="0088180B" w:rsidRPr="0088180B">
        <w:rPr>
          <w:b/>
          <w:bCs/>
          <w:sz w:val="23"/>
          <w:szCs w:val="23"/>
        </w:rPr>
        <w:t>neudělena</w:t>
      </w:r>
      <w:r w:rsidRPr="0088180B">
        <w:rPr>
          <w:b/>
          <w:bCs/>
          <w:sz w:val="23"/>
          <w:szCs w:val="23"/>
        </w:rPr>
        <w:t xml:space="preserve"> </w:t>
      </w:r>
    </w:p>
    <w:p w14:paraId="4F705932" w14:textId="77777777" w:rsidR="006C5C33" w:rsidRPr="007A080E" w:rsidRDefault="006C5C33" w:rsidP="00CD0A12">
      <w:pPr>
        <w:pStyle w:val="Default"/>
        <w:jc w:val="both"/>
        <w:rPr>
          <w:sz w:val="23"/>
          <w:szCs w:val="23"/>
        </w:rPr>
      </w:pPr>
    </w:p>
    <w:p w14:paraId="241ABA91" w14:textId="13676C70" w:rsidR="006C5C33" w:rsidRPr="007A080E" w:rsidRDefault="006C5C33" w:rsidP="00CD0A12">
      <w:pPr>
        <w:pStyle w:val="Default"/>
        <w:jc w:val="both"/>
        <w:rPr>
          <w:sz w:val="23"/>
          <w:szCs w:val="23"/>
        </w:rPr>
      </w:pPr>
      <w:r w:rsidRPr="007A080E">
        <w:rPr>
          <w:b/>
          <w:bCs/>
          <w:sz w:val="23"/>
          <w:szCs w:val="23"/>
        </w:rPr>
        <w:t xml:space="preserve">Zelená stuha </w:t>
      </w:r>
      <w:r w:rsidRPr="007A080E">
        <w:rPr>
          <w:sz w:val="23"/>
          <w:szCs w:val="23"/>
        </w:rPr>
        <w:t>– za péč</w:t>
      </w:r>
      <w:r w:rsidR="00A437BC" w:rsidRPr="007A080E">
        <w:rPr>
          <w:sz w:val="23"/>
          <w:szCs w:val="23"/>
        </w:rPr>
        <w:t>i</w:t>
      </w:r>
      <w:r w:rsidR="00EE0134" w:rsidRPr="007A080E">
        <w:rPr>
          <w:sz w:val="23"/>
          <w:szCs w:val="23"/>
        </w:rPr>
        <w:t xml:space="preserve"> o zeleň a životní prostředí – obec</w:t>
      </w:r>
      <w:r w:rsidRPr="007A080E">
        <w:rPr>
          <w:sz w:val="23"/>
          <w:szCs w:val="23"/>
        </w:rPr>
        <w:t xml:space="preserve"> </w:t>
      </w:r>
      <w:r w:rsidR="007D7F3C">
        <w:rPr>
          <w:b/>
          <w:bCs/>
          <w:sz w:val="23"/>
          <w:szCs w:val="23"/>
        </w:rPr>
        <w:t>Světí</w:t>
      </w:r>
      <w:r w:rsidR="004F1A37" w:rsidRPr="007A080E">
        <w:rPr>
          <w:sz w:val="23"/>
          <w:szCs w:val="23"/>
        </w:rPr>
        <w:t xml:space="preserve">, okr. </w:t>
      </w:r>
      <w:r w:rsidR="007D7F3C">
        <w:rPr>
          <w:sz w:val="23"/>
          <w:szCs w:val="23"/>
        </w:rPr>
        <w:t>Hradec Králové</w:t>
      </w:r>
    </w:p>
    <w:p w14:paraId="307419A1" w14:textId="77777777" w:rsidR="00490A93" w:rsidRPr="007A080E" w:rsidRDefault="00490A93" w:rsidP="00CD0A12">
      <w:pPr>
        <w:pStyle w:val="Default"/>
        <w:jc w:val="both"/>
        <w:rPr>
          <w:sz w:val="23"/>
          <w:szCs w:val="23"/>
        </w:rPr>
      </w:pPr>
    </w:p>
    <w:p w14:paraId="7107FDDE" w14:textId="64154E16" w:rsidR="00490A93" w:rsidRPr="007A080E" w:rsidRDefault="006C5C33" w:rsidP="00CD0A12">
      <w:pPr>
        <w:pStyle w:val="Default"/>
        <w:jc w:val="both"/>
        <w:rPr>
          <w:sz w:val="23"/>
          <w:szCs w:val="23"/>
        </w:rPr>
      </w:pPr>
      <w:r w:rsidRPr="007A080E">
        <w:rPr>
          <w:b/>
          <w:bCs/>
          <w:sz w:val="23"/>
          <w:szCs w:val="23"/>
        </w:rPr>
        <w:t xml:space="preserve">Oranžová stuha </w:t>
      </w:r>
      <w:r w:rsidRPr="007A080E">
        <w:rPr>
          <w:sz w:val="23"/>
          <w:szCs w:val="23"/>
        </w:rPr>
        <w:t>– za spolupráci obce a zemědě</w:t>
      </w:r>
      <w:r w:rsidR="004F1A37" w:rsidRPr="007A080E">
        <w:rPr>
          <w:sz w:val="23"/>
          <w:szCs w:val="23"/>
        </w:rPr>
        <w:t>ls</w:t>
      </w:r>
      <w:r w:rsidR="00A437BC" w:rsidRPr="007A080E">
        <w:rPr>
          <w:sz w:val="23"/>
          <w:szCs w:val="23"/>
        </w:rPr>
        <w:t xml:space="preserve">kého </w:t>
      </w:r>
      <w:proofErr w:type="gramStart"/>
      <w:r w:rsidR="00A437BC" w:rsidRPr="007A080E">
        <w:rPr>
          <w:sz w:val="23"/>
          <w:szCs w:val="23"/>
        </w:rPr>
        <w:t>subjektu - o</w:t>
      </w:r>
      <w:r w:rsidRPr="007A080E">
        <w:rPr>
          <w:sz w:val="23"/>
          <w:szCs w:val="23"/>
        </w:rPr>
        <w:t>bec</w:t>
      </w:r>
      <w:proofErr w:type="gramEnd"/>
      <w:r w:rsidRPr="007A080E">
        <w:rPr>
          <w:sz w:val="23"/>
          <w:szCs w:val="23"/>
        </w:rPr>
        <w:t xml:space="preserve"> </w:t>
      </w:r>
      <w:r w:rsidR="00382458">
        <w:rPr>
          <w:b/>
          <w:bCs/>
          <w:sz w:val="23"/>
          <w:szCs w:val="23"/>
        </w:rPr>
        <w:t>Česká Metuje</w:t>
      </w:r>
      <w:r w:rsidRPr="007A080E">
        <w:rPr>
          <w:sz w:val="23"/>
          <w:szCs w:val="23"/>
        </w:rPr>
        <w:t xml:space="preserve">, okr. </w:t>
      </w:r>
      <w:r w:rsidR="00382458">
        <w:rPr>
          <w:sz w:val="23"/>
          <w:szCs w:val="23"/>
        </w:rPr>
        <w:t>Náchod</w:t>
      </w:r>
    </w:p>
    <w:p w14:paraId="5AA31952" w14:textId="77777777" w:rsidR="004F1A37" w:rsidRPr="007A080E" w:rsidRDefault="004F1A37" w:rsidP="00CD0A12">
      <w:pPr>
        <w:pStyle w:val="Default"/>
        <w:jc w:val="both"/>
        <w:rPr>
          <w:sz w:val="23"/>
          <w:szCs w:val="23"/>
        </w:rPr>
      </w:pPr>
    </w:p>
    <w:p w14:paraId="3E0F3961" w14:textId="5A215956" w:rsidR="004F1A37" w:rsidRPr="007A080E" w:rsidRDefault="004F1A37" w:rsidP="00CD0A12">
      <w:pPr>
        <w:pStyle w:val="Default"/>
        <w:jc w:val="both"/>
        <w:rPr>
          <w:sz w:val="23"/>
          <w:szCs w:val="23"/>
        </w:rPr>
      </w:pPr>
      <w:r w:rsidRPr="007A080E">
        <w:rPr>
          <w:sz w:val="23"/>
          <w:szCs w:val="23"/>
        </w:rPr>
        <w:t>2.</w:t>
      </w:r>
      <w:r w:rsidR="004236CE" w:rsidRPr="007A080E">
        <w:rPr>
          <w:sz w:val="23"/>
          <w:szCs w:val="23"/>
        </w:rPr>
        <w:t xml:space="preserve"> </w:t>
      </w:r>
      <w:r w:rsidRPr="007A080E">
        <w:rPr>
          <w:sz w:val="23"/>
          <w:szCs w:val="23"/>
        </w:rPr>
        <w:t>místo v</w:t>
      </w:r>
      <w:r w:rsidR="00A437BC" w:rsidRPr="007A080E">
        <w:rPr>
          <w:sz w:val="23"/>
          <w:szCs w:val="23"/>
        </w:rPr>
        <w:t> </w:t>
      </w:r>
      <w:proofErr w:type="gramStart"/>
      <w:r w:rsidR="004236CE" w:rsidRPr="007A080E">
        <w:rPr>
          <w:sz w:val="23"/>
          <w:szCs w:val="23"/>
        </w:rPr>
        <w:t>soutě</w:t>
      </w:r>
      <w:r w:rsidR="00A437BC" w:rsidRPr="007A080E">
        <w:rPr>
          <w:sz w:val="23"/>
          <w:szCs w:val="23"/>
        </w:rPr>
        <w:t>ži - o</w:t>
      </w:r>
      <w:r w:rsidRPr="007A080E">
        <w:rPr>
          <w:sz w:val="23"/>
          <w:szCs w:val="23"/>
        </w:rPr>
        <w:t>bec</w:t>
      </w:r>
      <w:proofErr w:type="gramEnd"/>
      <w:r w:rsidRPr="007A080E">
        <w:rPr>
          <w:sz w:val="23"/>
          <w:szCs w:val="23"/>
        </w:rPr>
        <w:t xml:space="preserve"> </w:t>
      </w:r>
      <w:r w:rsidR="00572742">
        <w:rPr>
          <w:b/>
          <w:bCs/>
          <w:sz w:val="23"/>
          <w:szCs w:val="23"/>
        </w:rPr>
        <w:t>Bystřice</w:t>
      </w:r>
      <w:r w:rsidR="007A080E" w:rsidRPr="007A080E">
        <w:rPr>
          <w:sz w:val="23"/>
          <w:szCs w:val="23"/>
        </w:rPr>
        <w:t xml:space="preserve">, okr. </w:t>
      </w:r>
      <w:r w:rsidR="00572742">
        <w:rPr>
          <w:sz w:val="23"/>
          <w:szCs w:val="23"/>
        </w:rPr>
        <w:t>Jičín</w:t>
      </w:r>
    </w:p>
    <w:p w14:paraId="691908DD" w14:textId="77777777" w:rsidR="004F1A37" w:rsidRPr="007A080E" w:rsidRDefault="004F1A37" w:rsidP="00CD0A12">
      <w:pPr>
        <w:pStyle w:val="Default"/>
        <w:jc w:val="both"/>
        <w:rPr>
          <w:sz w:val="23"/>
          <w:szCs w:val="23"/>
        </w:rPr>
      </w:pPr>
    </w:p>
    <w:p w14:paraId="00760332" w14:textId="0E45C7F5" w:rsidR="004F1A37" w:rsidRDefault="004F1A37" w:rsidP="00CD0A12">
      <w:pPr>
        <w:pStyle w:val="Default"/>
        <w:jc w:val="both"/>
        <w:rPr>
          <w:sz w:val="23"/>
          <w:szCs w:val="23"/>
        </w:rPr>
      </w:pPr>
      <w:r w:rsidRPr="007A080E">
        <w:rPr>
          <w:sz w:val="23"/>
          <w:szCs w:val="23"/>
        </w:rPr>
        <w:t>3. místo v</w:t>
      </w:r>
      <w:r w:rsidR="00A437BC" w:rsidRPr="007A080E">
        <w:rPr>
          <w:sz w:val="23"/>
          <w:szCs w:val="23"/>
        </w:rPr>
        <w:t> </w:t>
      </w:r>
      <w:proofErr w:type="gramStart"/>
      <w:r w:rsidRPr="007A080E">
        <w:rPr>
          <w:sz w:val="23"/>
          <w:szCs w:val="23"/>
        </w:rPr>
        <w:t>soutěži</w:t>
      </w:r>
      <w:r w:rsidR="00A437BC" w:rsidRPr="007A080E">
        <w:rPr>
          <w:sz w:val="23"/>
          <w:szCs w:val="23"/>
        </w:rPr>
        <w:t xml:space="preserve"> - o</w:t>
      </w:r>
      <w:r w:rsidRPr="007A080E">
        <w:rPr>
          <w:sz w:val="23"/>
          <w:szCs w:val="23"/>
        </w:rPr>
        <w:t>bec</w:t>
      </w:r>
      <w:proofErr w:type="gramEnd"/>
      <w:r w:rsidRPr="007A080E">
        <w:rPr>
          <w:sz w:val="23"/>
          <w:szCs w:val="23"/>
        </w:rPr>
        <w:t xml:space="preserve"> </w:t>
      </w:r>
      <w:r w:rsidR="004F6611">
        <w:rPr>
          <w:b/>
          <w:sz w:val="23"/>
          <w:szCs w:val="23"/>
        </w:rPr>
        <w:t>Tetín</w:t>
      </w:r>
      <w:r w:rsidR="007A080E" w:rsidRPr="007A080E">
        <w:rPr>
          <w:sz w:val="23"/>
          <w:szCs w:val="23"/>
        </w:rPr>
        <w:t xml:space="preserve">, okr. </w:t>
      </w:r>
      <w:r w:rsidR="004F6611">
        <w:rPr>
          <w:sz w:val="23"/>
          <w:szCs w:val="23"/>
        </w:rPr>
        <w:t>Jičín</w:t>
      </w:r>
    </w:p>
    <w:p w14:paraId="4A6540C6" w14:textId="77777777" w:rsidR="004F1A37" w:rsidRDefault="004F1A37" w:rsidP="00CD0A12">
      <w:pPr>
        <w:pStyle w:val="Default"/>
        <w:jc w:val="both"/>
        <w:rPr>
          <w:sz w:val="23"/>
          <w:szCs w:val="23"/>
        </w:rPr>
      </w:pPr>
    </w:p>
    <w:p w14:paraId="5CF79786" w14:textId="77777777" w:rsidR="004F1A37" w:rsidRDefault="004F1A37" w:rsidP="00CD0A12">
      <w:pPr>
        <w:pStyle w:val="Default"/>
        <w:jc w:val="both"/>
        <w:rPr>
          <w:sz w:val="23"/>
          <w:szCs w:val="23"/>
        </w:rPr>
      </w:pPr>
    </w:p>
    <w:p w14:paraId="1F355D15" w14:textId="77777777" w:rsidR="0032672D" w:rsidRDefault="0032672D" w:rsidP="003267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Ceny hejtmana: </w:t>
      </w:r>
    </w:p>
    <w:p w14:paraId="5D40A9E5" w14:textId="77777777" w:rsidR="0032672D" w:rsidRDefault="0032672D" w:rsidP="003267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(200 000 Kč)</w:t>
      </w:r>
    </w:p>
    <w:p w14:paraId="75671202" w14:textId="77777777" w:rsidR="004F1A37" w:rsidRDefault="004F1A37" w:rsidP="00CD0A12">
      <w:pPr>
        <w:pStyle w:val="Default"/>
        <w:jc w:val="both"/>
        <w:rPr>
          <w:sz w:val="23"/>
          <w:szCs w:val="23"/>
        </w:rPr>
      </w:pPr>
    </w:p>
    <w:p w14:paraId="1B3C88F4" w14:textId="60B3B7FB" w:rsidR="00922D31" w:rsidRPr="0032672D" w:rsidRDefault="00922D31" w:rsidP="00CD0A12">
      <w:pPr>
        <w:pStyle w:val="Default"/>
        <w:jc w:val="both"/>
        <w:rPr>
          <w:sz w:val="23"/>
          <w:szCs w:val="23"/>
        </w:rPr>
      </w:pPr>
      <w:r w:rsidRPr="0032672D">
        <w:rPr>
          <w:sz w:val="23"/>
          <w:szCs w:val="23"/>
        </w:rPr>
        <w:t xml:space="preserve">Cena hejtmana – obec </w:t>
      </w:r>
      <w:r w:rsidR="00656BD8" w:rsidRPr="0032672D">
        <w:rPr>
          <w:sz w:val="23"/>
          <w:szCs w:val="23"/>
        </w:rPr>
        <w:t>Vysokov</w:t>
      </w:r>
      <w:r w:rsidRPr="0032672D">
        <w:rPr>
          <w:sz w:val="23"/>
          <w:szCs w:val="23"/>
        </w:rPr>
        <w:t xml:space="preserve">, okr. </w:t>
      </w:r>
      <w:proofErr w:type="gramStart"/>
      <w:r w:rsidR="00656BD8" w:rsidRPr="0032672D">
        <w:rPr>
          <w:sz w:val="23"/>
          <w:szCs w:val="23"/>
        </w:rPr>
        <w:t>Náchod</w:t>
      </w:r>
      <w:r w:rsidRPr="0032672D">
        <w:rPr>
          <w:sz w:val="23"/>
          <w:szCs w:val="23"/>
        </w:rPr>
        <w:t xml:space="preserve">, </w:t>
      </w:r>
      <w:r w:rsidR="00656BD8" w:rsidRPr="0032672D">
        <w:rPr>
          <w:sz w:val="23"/>
          <w:szCs w:val="23"/>
        </w:rPr>
        <w:t xml:space="preserve"> Vesnická</w:t>
      </w:r>
      <w:proofErr w:type="gramEnd"/>
      <w:r w:rsidR="00656BD8" w:rsidRPr="0032672D">
        <w:rPr>
          <w:sz w:val="23"/>
          <w:szCs w:val="23"/>
        </w:rPr>
        <w:t xml:space="preserve"> knihovna roku 2023</w:t>
      </w:r>
      <w:r w:rsidRPr="0032672D">
        <w:rPr>
          <w:sz w:val="23"/>
          <w:szCs w:val="23"/>
        </w:rPr>
        <w:t xml:space="preserve"> </w:t>
      </w:r>
    </w:p>
    <w:p w14:paraId="7C5EBC13" w14:textId="5B3B512F" w:rsidR="00922D31" w:rsidRPr="00A83ABC" w:rsidRDefault="0032672D" w:rsidP="00CD0A12">
      <w:pPr>
        <w:pStyle w:val="Default"/>
        <w:jc w:val="both"/>
        <w:rPr>
          <w:sz w:val="23"/>
          <w:szCs w:val="23"/>
        </w:rPr>
      </w:pPr>
      <w:proofErr w:type="gramStart"/>
      <w:r w:rsidRPr="0032672D">
        <w:rPr>
          <w:sz w:val="23"/>
          <w:szCs w:val="23"/>
        </w:rPr>
        <w:t>5</w:t>
      </w:r>
      <w:r w:rsidR="00E037EB" w:rsidRPr="0032672D">
        <w:rPr>
          <w:sz w:val="23"/>
          <w:szCs w:val="23"/>
        </w:rPr>
        <w:t>0</w:t>
      </w:r>
      <w:r w:rsidR="00A83ABC" w:rsidRPr="0032672D">
        <w:rPr>
          <w:sz w:val="23"/>
          <w:szCs w:val="23"/>
        </w:rPr>
        <w:t>.</w:t>
      </w:r>
      <w:r w:rsidR="00922D31" w:rsidRPr="0032672D">
        <w:rPr>
          <w:sz w:val="23"/>
          <w:szCs w:val="23"/>
        </w:rPr>
        <w:t>000,-</w:t>
      </w:r>
      <w:proofErr w:type="gramEnd"/>
      <w:r w:rsidR="00922D31" w:rsidRPr="0032672D">
        <w:rPr>
          <w:sz w:val="23"/>
          <w:szCs w:val="23"/>
        </w:rPr>
        <w:t xml:space="preserve"> Kč</w:t>
      </w:r>
      <w:r w:rsidR="00922D31" w:rsidRPr="00A83ABC">
        <w:rPr>
          <w:sz w:val="23"/>
          <w:szCs w:val="23"/>
        </w:rPr>
        <w:t xml:space="preserve"> </w:t>
      </w:r>
    </w:p>
    <w:p w14:paraId="59621106" w14:textId="77777777" w:rsidR="00922D31" w:rsidRPr="00A83ABC" w:rsidRDefault="00922D31" w:rsidP="00CD0A12">
      <w:pPr>
        <w:pStyle w:val="Default"/>
        <w:jc w:val="both"/>
        <w:rPr>
          <w:sz w:val="23"/>
          <w:szCs w:val="23"/>
        </w:rPr>
      </w:pPr>
    </w:p>
    <w:p w14:paraId="2233F138" w14:textId="3D398F6C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Cena </w:t>
      </w:r>
      <w:proofErr w:type="gramStart"/>
      <w:r w:rsidRPr="00A83ABC">
        <w:rPr>
          <w:sz w:val="23"/>
          <w:szCs w:val="23"/>
        </w:rPr>
        <w:t>hejtmana - obec</w:t>
      </w:r>
      <w:proofErr w:type="gramEnd"/>
      <w:r w:rsidRPr="00A83ABC">
        <w:rPr>
          <w:sz w:val="23"/>
          <w:szCs w:val="23"/>
        </w:rPr>
        <w:t xml:space="preserve"> </w:t>
      </w:r>
      <w:r w:rsidR="00F35527">
        <w:rPr>
          <w:sz w:val="23"/>
          <w:szCs w:val="23"/>
        </w:rPr>
        <w:t>Úbislavice</w:t>
      </w:r>
      <w:r w:rsidRPr="00A83ABC">
        <w:rPr>
          <w:sz w:val="23"/>
          <w:szCs w:val="23"/>
        </w:rPr>
        <w:t xml:space="preserve">, okr. </w:t>
      </w:r>
      <w:r w:rsidR="00F35527">
        <w:rPr>
          <w:sz w:val="23"/>
          <w:szCs w:val="23"/>
        </w:rPr>
        <w:t>Jičín</w:t>
      </w:r>
      <w:r w:rsidRPr="00A83ABC">
        <w:rPr>
          <w:sz w:val="23"/>
          <w:szCs w:val="23"/>
        </w:rPr>
        <w:t xml:space="preserve">, </w:t>
      </w:r>
    </w:p>
    <w:p w14:paraId="3DB9A33F" w14:textId="1398CBB9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>za</w:t>
      </w:r>
      <w:r w:rsidR="0029320E">
        <w:rPr>
          <w:sz w:val="23"/>
          <w:szCs w:val="23"/>
        </w:rPr>
        <w:t xml:space="preserve"> </w:t>
      </w:r>
      <w:r w:rsidR="00F35527">
        <w:rPr>
          <w:sz w:val="23"/>
          <w:szCs w:val="23"/>
        </w:rPr>
        <w:t>efektivní elektronickou komunikaci s občany</w:t>
      </w:r>
      <w:r w:rsidRPr="00A83ABC">
        <w:rPr>
          <w:sz w:val="23"/>
          <w:szCs w:val="23"/>
        </w:rPr>
        <w:t>,</w:t>
      </w:r>
    </w:p>
    <w:p w14:paraId="15B880AE" w14:textId="77777777" w:rsidR="00922D31" w:rsidRPr="00A83ABC" w:rsidRDefault="00E037EB" w:rsidP="00CD0A12">
      <w:pPr>
        <w:pStyle w:val="Default"/>
        <w:jc w:val="both"/>
        <w:rPr>
          <w:sz w:val="23"/>
          <w:szCs w:val="23"/>
        </w:rPr>
      </w:pPr>
      <w:proofErr w:type="gramStart"/>
      <w:r w:rsidRPr="0032672D">
        <w:rPr>
          <w:sz w:val="23"/>
          <w:szCs w:val="23"/>
        </w:rPr>
        <w:t>30</w:t>
      </w:r>
      <w:r w:rsidR="00922D31" w:rsidRPr="0032672D">
        <w:rPr>
          <w:sz w:val="23"/>
          <w:szCs w:val="23"/>
        </w:rPr>
        <w:t>.000,-</w:t>
      </w:r>
      <w:proofErr w:type="gramEnd"/>
      <w:r w:rsidR="00922D31" w:rsidRPr="0032672D">
        <w:rPr>
          <w:sz w:val="23"/>
          <w:szCs w:val="23"/>
        </w:rPr>
        <w:t xml:space="preserve"> Kč</w:t>
      </w:r>
      <w:r w:rsidR="00922D31" w:rsidRPr="00A83ABC">
        <w:rPr>
          <w:sz w:val="23"/>
          <w:szCs w:val="23"/>
        </w:rPr>
        <w:t xml:space="preserve"> </w:t>
      </w:r>
    </w:p>
    <w:p w14:paraId="622D500D" w14:textId="77777777" w:rsidR="00922D31" w:rsidRPr="00A83ABC" w:rsidRDefault="00922D31" w:rsidP="00CD0A12">
      <w:pPr>
        <w:pStyle w:val="Default"/>
        <w:jc w:val="both"/>
        <w:rPr>
          <w:sz w:val="23"/>
          <w:szCs w:val="23"/>
        </w:rPr>
      </w:pPr>
    </w:p>
    <w:p w14:paraId="51423896" w14:textId="77777777" w:rsidR="0032672D" w:rsidRDefault="0032672D" w:rsidP="00CD0A12">
      <w:pPr>
        <w:pStyle w:val="Default"/>
        <w:jc w:val="both"/>
        <w:rPr>
          <w:sz w:val="23"/>
          <w:szCs w:val="23"/>
        </w:rPr>
      </w:pPr>
    </w:p>
    <w:p w14:paraId="30F8E54E" w14:textId="77777777" w:rsidR="0032672D" w:rsidRDefault="0032672D" w:rsidP="00CD0A12">
      <w:pPr>
        <w:pStyle w:val="Default"/>
        <w:jc w:val="both"/>
        <w:rPr>
          <w:sz w:val="23"/>
          <w:szCs w:val="23"/>
        </w:rPr>
      </w:pPr>
    </w:p>
    <w:p w14:paraId="7F64EF71" w14:textId="7481C1E8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lastRenderedPageBreak/>
        <w:t xml:space="preserve">Cena hejtmana – </w:t>
      </w:r>
      <w:r w:rsidR="00D763A4">
        <w:rPr>
          <w:sz w:val="23"/>
          <w:szCs w:val="23"/>
        </w:rPr>
        <w:t>obec Pilníkov</w:t>
      </w:r>
      <w:r w:rsidRPr="00A83ABC">
        <w:rPr>
          <w:sz w:val="23"/>
          <w:szCs w:val="23"/>
        </w:rPr>
        <w:t xml:space="preserve">, okr. </w:t>
      </w:r>
      <w:r w:rsidR="00D763A4">
        <w:rPr>
          <w:sz w:val="23"/>
          <w:szCs w:val="23"/>
        </w:rPr>
        <w:t>Trutnov</w:t>
      </w:r>
      <w:r w:rsidRPr="00A83ABC">
        <w:rPr>
          <w:sz w:val="23"/>
          <w:szCs w:val="23"/>
        </w:rPr>
        <w:t>,</w:t>
      </w:r>
    </w:p>
    <w:p w14:paraId="5E42B165" w14:textId="16122C54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za rozvoj </w:t>
      </w:r>
      <w:r w:rsidR="00D763A4">
        <w:rPr>
          <w:sz w:val="23"/>
          <w:szCs w:val="23"/>
        </w:rPr>
        <w:t xml:space="preserve">komplexní </w:t>
      </w:r>
      <w:r w:rsidRPr="00A83ABC">
        <w:rPr>
          <w:sz w:val="23"/>
          <w:szCs w:val="23"/>
        </w:rPr>
        <w:t>občanské vybavenosti,</w:t>
      </w:r>
    </w:p>
    <w:p w14:paraId="3F9C4689" w14:textId="77777777" w:rsidR="00922D31" w:rsidRPr="0032672D" w:rsidRDefault="00E037EB" w:rsidP="00CD0A12">
      <w:pPr>
        <w:pStyle w:val="Default"/>
        <w:jc w:val="both"/>
        <w:rPr>
          <w:sz w:val="23"/>
          <w:szCs w:val="23"/>
        </w:rPr>
      </w:pPr>
      <w:r w:rsidRPr="0032672D">
        <w:rPr>
          <w:sz w:val="23"/>
          <w:szCs w:val="23"/>
        </w:rPr>
        <w:t>30</w:t>
      </w:r>
      <w:r w:rsidR="00922D31" w:rsidRPr="0032672D">
        <w:rPr>
          <w:sz w:val="23"/>
          <w:szCs w:val="23"/>
        </w:rPr>
        <w:t xml:space="preserve"> 000,- Kč </w:t>
      </w:r>
    </w:p>
    <w:p w14:paraId="694ABD40" w14:textId="77777777" w:rsidR="00922D31" w:rsidRPr="00A83ABC" w:rsidRDefault="00922D31" w:rsidP="00CD0A12">
      <w:pPr>
        <w:pStyle w:val="Default"/>
        <w:jc w:val="both"/>
        <w:rPr>
          <w:sz w:val="23"/>
          <w:szCs w:val="23"/>
        </w:rPr>
      </w:pPr>
    </w:p>
    <w:p w14:paraId="734B2507" w14:textId="7FA3402A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Cena hejtmana – obec </w:t>
      </w:r>
      <w:r w:rsidR="00C22D83">
        <w:rPr>
          <w:sz w:val="23"/>
          <w:szCs w:val="23"/>
        </w:rPr>
        <w:t>Žernov</w:t>
      </w:r>
      <w:r w:rsidRPr="00A83ABC">
        <w:rPr>
          <w:sz w:val="23"/>
          <w:szCs w:val="23"/>
        </w:rPr>
        <w:t xml:space="preserve">, okr. Náchod, </w:t>
      </w:r>
    </w:p>
    <w:p w14:paraId="24D86326" w14:textId="0F4384BE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za </w:t>
      </w:r>
      <w:r w:rsidR="00C22D83">
        <w:rPr>
          <w:sz w:val="23"/>
          <w:szCs w:val="23"/>
        </w:rPr>
        <w:t>inovativní</w:t>
      </w:r>
      <w:r w:rsidR="00EB3318">
        <w:rPr>
          <w:sz w:val="23"/>
          <w:szCs w:val="23"/>
        </w:rPr>
        <w:t xml:space="preserve"> ob</w:t>
      </w:r>
      <w:r w:rsidR="00C22D83">
        <w:rPr>
          <w:sz w:val="23"/>
          <w:szCs w:val="23"/>
        </w:rPr>
        <w:t>ec</w:t>
      </w:r>
      <w:r w:rsidRPr="00A83ABC">
        <w:rPr>
          <w:sz w:val="23"/>
          <w:szCs w:val="23"/>
        </w:rPr>
        <w:t xml:space="preserve">,  </w:t>
      </w:r>
    </w:p>
    <w:p w14:paraId="1C6067F9" w14:textId="77777777" w:rsidR="00922D31" w:rsidRPr="0032672D" w:rsidRDefault="00E037EB" w:rsidP="00CD0A12">
      <w:pPr>
        <w:pStyle w:val="Default"/>
        <w:jc w:val="both"/>
        <w:rPr>
          <w:sz w:val="23"/>
          <w:szCs w:val="23"/>
        </w:rPr>
      </w:pPr>
      <w:r w:rsidRPr="0032672D">
        <w:rPr>
          <w:sz w:val="23"/>
          <w:szCs w:val="23"/>
        </w:rPr>
        <w:t>30</w:t>
      </w:r>
      <w:r w:rsidR="00922D31" w:rsidRPr="0032672D">
        <w:rPr>
          <w:sz w:val="23"/>
          <w:szCs w:val="23"/>
        </w:rPr>
        <w:t xml:space="preserve"> 000,- Kč </w:t>
      </w:r>
    </w:p>
    <w:p w14:paraId="398173A7" w14:textId="77777777" w:rsidR="00922D31" w:rsidRPr="00A83ABC" w:rsidRDefault="00922D31" w:rsidP="00CD0A12">
      <w:pPr>
        <w:pStyle w:val="Default"/>
        <w:jc w:val="both"/>
        <w:rPr>
          <w:sz w:val="23"/>
          <w:szCs w:val="23"/>
        </w:rPr>
      </w:pPr>
    </w:p>
    <w:p w14:paraId="363EB059" w14:textId="651F6EA3" w:rsidR="006C5C33" w:rsidRPr="00A83ABC" w:rsidRDefault="004F1A37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>Cena hejtmana –</w:t>
      </w:r>
      <w:r w:rsidR="00487A8E" w:rsidRPr="00A83ABC">
        <w:rPr>
          <w:sz w:val="23"/>
          <w:szCs w:val="23"/>
        </w:rPr>
        <w:t xml:space="preserve"> obec </w:t>
      </w:r>
      <w:r w:rsidR="0069473B">
        <w:rPr>
          <w:sz w:val="23"/>
          <w:szCs w:val="23"/>
        </w:rPr>
        <w:t>Rasošky</w:t>
      </w:r>
      <w:r w:rsidR="00A437BC" w:rsidRPr="00A83ABC">
        <w:rPr>
          <w:sz w:val="23"/>
          <w:szCs w:val="23"/>
        </w:rPr>
        <w:t xml:space="preserve">, okr. </w:t>
      </w:r>
      <w:r w:rsidR="0069473B">
        <w:rPr>
          <w:sz w:val="23"/>
          <w:szCs w:val="23"/>
        </w:rPr>
        <w:t>Náchod</w:t>
      </w:r>
      <w:r w:rsidR="00A437BC" w:rsidRPr="00A83ABC">
        <w:rPr>
          <w:sz w:val="23"/>
          <w:szCs w:val="23"/>
        </w:rPr>
        <w:t>,</w:t>
      </w:r>
    </w:p>
    <w:p w14:paraId="1E0028A4" w14:textId="708679B6" w:rsidR="006C5C33" w:rsidRPr="00A83ABC" w:rsidRDefault="004F1A37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za </w:t>
      </w:r>
      <w:r w:rsidR="00E82B7F">
        <w:rPr>
          <w:sz w:val="23"/>
          <w:szCs w:val="23"/>
        </w:rPr>
        <w:t>příkladné vedení kronik obce a spolků</w:t>
      </w:r>
      <w:r w:rsidR="00922D31" w:rsidRPr="00A83ABC">
        <w:rPr>
          <w:sz w:val="23"/>
          <w:szCs w:val="23"/>
        </w:rPr>
        <w:t>,</w:t>
      </w:r>
    </w:p>
    <w:p w14:paraId="0723DB0C" w14:textId="77777777" w:rsidR="006C5C33" w:rsidRPr="0032672D" w:rsidRDefault="00E037EB" w:rsidP="00CD0A12">
      <w:pPr>
        <w:pStyle w:val="Default"/>
        <w:jc w:val="both"/>
        <w:rPr>
          <w:sz w:val="23"/>
          <w:szCs w:val="23"/>
        </w:rPr>
      </w:pPr>
      <w:proofErr w:type="gramStart"/>
      <w:r w:rsidRPr="0032672D">
        <w:rPr>
          <w:sz w:val="23"/>
          <w:szCs w:val="23"/>
        </w:rPr>
        <w:t>30</w:t>
      </w:r>
      <w:r w:rsidR="006C5C33" w:rsidRPr="0032672D">
        <w:rPr>
          <w:sz w:val="23"/>
          <w:szCs w:val="23"/>
        </w:rPr>
        <w:t>.000,-</w:t>
      </w:r>
      <w:proofErr w:type="gramEnd"/>
      <w:r w:rsidR="006C5C33" w:rsidRPr="0032672D">
        <w:rPr>
          <w:sz w:val="23"/>
          <w:szCs w:val="23"/>
        </w:rPr>
        <w:t xml:space="preserve"> Kč </w:t>
      </w:r>
    </w:p>
    <w:p w14:paraId="05970912" w14:textId="77777777" w:rsidR="004236CE" w:rsidRPr="00A83ABC" w:rsidRDefault="004236CE" w:rsidP="00CD0A12">
      <w:pPr>
        <w:pStyle w:val="Default"/>
        <w:jc w:val="both"/>
        <w:rPr>
          <w:sz w:val="23"/>
          <w:szCs w:val="23"/>
        </w:rPr>
      </w:pPr>
    </w:p>
    <w:p w14:paraId="0E43A360" w14:textId="0F33615D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Cena hejtmana – obec </w:t>
      </w:r>
      <w:r w:rsidR="00E82B7F">
        <w:rPr>
          <w:sz w:val="23"/>
          <w:szCs w:val="23"/>
        </w:rPr>
        <w:t>Vrbice</w:t>
      </w:r>
      <w:r w:rsidRPr="00A83ABC">
        <w:rPr>
          <w:sz w:val="23"/>
          <w:szCs w:val="23"/>
        </w:rPr>
        <w:t xml:space="preserve">, okr. </w:t>
      </w:r>
      <w:r w:rsidR="00E82B7F">
        <w:rPr>
          <w:sz w:val="23"/>
          <w:szCs w:val="23"/>
        </w:rPr>
        <w:t>Rychnov nad Kněžnou</w:t>
      </w:r>
      <w:r w:rsidRPr="00A83ABC">
        <w:rPr>
          <w:sz w:val="23"/>
          <w:szCs w:val="23"/>
        </w:rPr>
        <w:t xml:space="preserve">, </w:t>
      </w:r>
    </w:p>
    <w:p w14:paraId="53DF5751" w14:textId="0D79EA8C" w:rsidR="00922D31" w:rsidRPr="00A83ABC" w:rsidRDefault="00922D31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za </w:t>
      </w:r>
      <w:r w:rsidR="00CB630B">
        <w:rPr>
          <w:sz w:val="23"/>
          <w:szCs w:val="23"/>
        </w:rPr>
        <w:t>pohádkově krásnou prezentaci</w:t>
      </w:r>
      <w:r w:rsidRPr="00A83ABC">
        <w:rPr>
          <w:sz w:val="23"/>
          <w:szCs w:val="23"/>
        </w:rPr>
        <w:t>,</w:t>
      </w:r>
    </w:p>
    <w:p w14:paraId="3A25962B" w14:textId="77777777" w:rsidR="00922D31" w:rsidRPr="0032672D" w:rsidRDefault="00E037EB" w:rsidP="00CD0A12">
      <w:pPr>
        <w:pStyle w:val="Default"/>
        <w:jc w:val="both"/>
        <w:rPr>
          <w:sz w:val="23"/>
          <w:szCs w:val="23"/>
        </w:rPr>
      </w:pPr>
      <w:r w:rsidRPr="0032672D">
        <w:rPr>
          <w:sz w:val="23"/>
          <w:szCs w:val="23"/>
        </w:rPr>
        <w:t>30</w:t>
      </w:r>
      <w:r w:rsidR="00922D31" w:rsidRPr="0032672D">
        <w:rPr>
          <w:sz w:val="23"/>
          <w:szCs w:val="23"/>
        </w:rPr>
        <w:t xml:space="preserve"> 000,- Kč </w:t>
      </w:r>
    </w:p>
    <w:p w14:paraId="4EFEBDFF" w14:textId="77777777" w:rsidR="004236CE" w:rsidRPr="00A83ABC" w:rsidRDefault="004236CE" w:rsidP="00CD0A12">
      <w:pPr>
        <w:pStyle w:val="Default"/>
        <w:jc w:val="both"/>
        <w:rPr>
          <w:sz w:val="23"/>
          <w:szCs w:val="23"/>
        </w:rPr>
      </w:pPr>
    </w:p>
    <w:p w14:paraId="1DCBB954" w14:textId="77777777" w:rsidR="00A437BC" w:rsidRPr="00EE0134" w:rsidRDefault="00A437BC" w:rsidP="00CD0A12">
      <w:pPr>
        <w:pStyle w:val="Default"/>
        <w:jc w:val="both"/>
        <w:rPr>
          <w:sz w:val="23"/>
          <w:szCs w:val="23"/>
          <w:highlight w:val="yellow"/>
        </w:rPr>
      </w:pPr>
    </w:p>
    <w:p w14:paraId="2B918F41" w14:textId="6E307D75" w:rsidR="006C5C33" w:rsidRPr="00365285" w:rsidRDefault="006C5C33" w:rsidP="00CD0A12">
      <w:pPr>
        <w:pStyle w:val="Default"/>
        <w:jc w:val="both"/>
        <w:rPr>
          <w:sz w:val="23"/>
          <w:szCs w:val="23"/>
        </w:rPr>
      </w:pPr>
      <w:r w:rsidRPr="00365285">
        <w:rPr>
          <w:b/>
          <w:bCs/>
          <w:sz w:val="23"/>
          <w:szCs w:val="23"/>
        </w:rPr>
        <w:t xml:space="preserve">Cena SPOV </w:t>
      </w:r>
      <w:r w:rsidR="004236CE" w:rsidRPr="00365285">
        <w:rPr>
          <w:sz w:val="23"/>
          <w:szCs w:val="23"/>
        </w:rPr>
        <w:t>–</w:t>
      </w:r>
      <w:r w:rsidRPr="00365285">
        <w:rPr>
          <w:sz w:val="23"/>
          <w:szCs w:val="23"/>
        </w:rPr>
        <w:t xml:space="preserve"> </w:t>
      </w:r>
      <w:r w:rsidR="00A437BC" w:rsidRPr="00365285">
        <w:rPr>
          <w:sz w:val="23"/>
          <w:szCs w:val="23"/>
        </w:rPr>
        <w:t>o</w:t>
      </w:r>
      <w:r w:rsidR="00365285" w:rsidRPr="00365285">
        <w:rPr>
          <w:sz w:val="23"/>
          <w:szCs w:val="23"/>
        </w:rPr>
        <w:t xml:space="preserve">bec </w:t>
      </w:r>
      <w:r w:rsidR="00146671">
        <w:rPr>
          <w:sz w:val="23"/>
          <w:szCs w:val="23"/>
        </w:rPr>
        <w:t>Tetín</w:t>
      </w:r>
      <w:r w:rsidR="00365285">
        <w:rPr>
          <w:sz w:val="23"/>
          <w:szCs w:val="23"/>
        </w:rPr>
        <w:t xml:space="preserve">, okr. </w:t>
      </w:r>
      <w:r w:rsidR="00146671">
        <w:rPr>
          <w:sz w:val="23"/>
          <w:szCs w:val="23"/>
        </w:rPr>
        <w:t>Jičín</w:t>
      </w:r>
      <w:r w:rsidRPr="00365285">
        <w:rPr>
          <w:sz w:val="23"/>
          <w:szCs w:val="23"/>
        </w:rPr>
        <w:t xml:space="preserve">, </w:t>
      </w:r>
    </w:p>
    <w:p w14:paraId="0A316BE3" w14:textId="0404D65C" w:rsidR="006C5C33" w:rsidRPr="00A83ABC" w:rsidRDefault="006C5C33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za </w:t>
      </w:r>
      <w:r w:rsidR="00146671">
        <w:rPr>
          <w:sz w:val="23"/>
          <w:szCs w:val="23"/>
        </w:rPr>
        <w:t>spolupráci a partnerství obcí v regionu</w:t>
      </w:r>
      <w:r w:rsidRPr="00A83ABC">
        <w:rPr>
          <w:sz w:val="23"/>
          <w:szCs w:val="23"/>
        </w:rPr>
        <w:t xml:space="preserve"> </w:t>
      </w:r>
    </w:p>
    <w:p w14:paraId="25048A94" w14:textId="467635ED" w:rsidR="006C5C33" w:rsidRPr="00A83ABC" w:rsidRDefault="00A83ABC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>1</w:t>
      </w:r>
      <w:r w:rsidR="00146671">
        <w:rPr>
          <w:sz w:val="23"/>
          <w:szCs w:val="23"/>
        </w:rPr>
        <w:t>5</w:t>
      </w:r>
      <w:r w:rsidR="0077144F">
        <w:rPr>
          <w:sz w:val="23"/>
          <w:szCs w:val="23"/>
        </w:rPr>
        <w:t> </w:t>
      </w:r>
      <w:r w:rsidR="006C5C33" w:rsidRPr="00A83ABC">
        <w:rPr>
          <w:sz w:val="23"/>
          <w:szCs w:val="23"/>
        </w:rPr>
        <w:t>000</w:t>
      </w:r>
      <w:r w:rsidR="0077144F">
        <w:rPr>
          <w:sz w:val="23"/>
          <w:szCs w:val="23"/>
        </w:rPr>
        <w:t>,- K</w:t>
      </w:r>
      <w:r w:rsidR="006C5C33" w:rsidRPr="00A83ABC">
        <w:rPr>
          <w:sz w:val="23"/>
          <w:szCs w:val="23"/>
        </w:rPr>
        <w:t xml:space="preserve">č </w:t>
      </w:r>
    </w:p>
    <w:p w14:paraId="3A452290" w14:textId="77777777" w:rsidR="004236CE" w:rsidRPr="00EE0134" w:rsidRDefault="004236CE" w:rsidP="00CD0A12">
      <w:pPr>
        <w:pStyle w:val="Default"/>
        <w:jc w:val="both"/>
        <w:rPr>
          <w:sz w:val="23"/>
          <w:szCs w:val="23"/>
          <w:highlight w:val="yellow"/>
        </w:rPr>
      </w:pPr>
    </w:p>
    <w:p w14:paraId="094BBD24" w14:textId="6B5DD461" w:rsidR="006C5C33" w:rsidRPr="00A83ABC" w:rsidRDefault="006C5C33" w:rsidP="00CD0A12">
      <w:pPr>
        <w:pStyle w:val="Default"/>
        <w:jc w:val="both"/>
        <w:rPr>
          <w:sz w:val="23"/>
          <w:szCs w:val="23"/>
        </w:rPr>
      </w:pPr>
      <w:r w:rsidRPr="00A83ABC">
        <w:rPr>
          <w:b/>
          <w:bCs/>
          <w:sz w:val="23"/>
          <w:szCs w:val="23"/>
        </w:rPr>
        <w:t xml:space="preserve">Cena naděje pro živý </w:t>
      </w:r>
      <w:proofErr w:type="gramStart"/>
      <w:r w:rsidRPr="00A83ABC">
        <w:rPr>
          <w:b/>
          <w:bCs/>
          <w:sz w:val="23"/>
          <w:szCs w:val="23"/>
        </w:rPr>
        <w:t xml:space="preserve">venkov </w:t>
      </w:r>
      <w:r w:rsidR="00A437BC" w:rsidRPr="00A83ABC">
        <w:rPr>
          <w:sz w:val="23"/>
          <w:szCs w:val="23"/>
        </w:rPr>
        <w:t>- o</w:t>
      </w:r>
      <w:r w:rsidRPr="00A83ABC">
        <w:rPr>
          <w:sz w:val="23"/>
          <w:szCs w:val="23"/>
        </w:rPr>
        <w:t>bec</w:t>
      </w:r>
      <w:proofErr w:type="gramEnd"/>
      <w:r w:rsidRPr="00A83ABC">
        <w:rPr>
          <w:sz w:val="23"/>
          <w:szCs w:val="23"/>
        </w:rPr>
        <w:t xml:space="preserve"> </w:t>
      </w:r>
      <w:r w:rsidR="00586FE8">
        <w:rPr>
          <w:sz w:val="23"/>
          <w:szCs w:val="23"/>
        </w:rPr>
        <w:t>Vyso</w:t>
      </w:r>
      <w:r w:rsidR="008F69C2">
        <w:rPr>
          <w:sz w:val="23"/>
          <w:szCs w:val="23"/>
        </w:rPr>
        <w:t>ko</w:t>
      </w:r>
      <w:r w:rsidR="00586FE8">
        <w:rPr>
          <w:sz w:val="23"/>
          <w:szCs w:val="23"/>
        </w:rPr>
        <w:t>v</w:t>
      </w:r>
      <w:r w:rsidRPr="00A83ABC">
        <w:rPr>
          <w:sz w:val="23"/>
          <w:szCs w:val="23"/>
        </w:rPr>
        <w:t>, okr</w:t>
      </w:r>
      <w:r w:rsidR="00A437BC" w:rsidRPr="00A83ABC">
        <w:rPr>
          <w:sz w:val="23"/>
          <w:szCs w:val="23"/>
        </w:rPr>
        <w:t xml:space="preserve">. </w:t>
      </w:r>
      <w:r w:rsidR="00586FE8">
        <w:rPr>
          <w:sz w:val="23"/>
          <w:szCs w:val="23"/>
        </w:rPr>
        <w:t>Náchod</w:t>
      </w:r>
      <w:r w:rsidR="00A437BC" w:rsidRPr="00A83ABC">
        <w:rPr>
          <w:sz w:val="23"/>
          <w:szCs w:val="23"/>
        </w:rPr>
        <w:t>,</w:t>
      </w:r>
    </w:p>
    <w:p w14:paraId="39A3C4DA" w14:textId="62822FAF" w:rsidR="006C5C33" w:rsidRPr="00A83ABC" w:rsidRDefault="00A83ABC" w:rsidP="00CD0A12">
      <w:pPr>
        <w:pStyle w:val="Default"/>
        <w:jc w:val="both"/>
        <w:rPr>
          <w:sz w:val="23"/>
          <w:szCs w:val="23"/>
        </w:rPr>
      </w:pPr>
      <w:r w:rsidRPr="00A83ABC">
        <w:rPr>
          <w:sz w:val="23"/>
          <w:szCs w:val="23"/>
        </w:rPr>
        <w:t xml:space="preserve">(za </w:t>
      </w:r>
      <w:r w:rsidR="00586FE8">
        <w:rPr>
          <w:sz w:val="23"/>
          <w:szCs w:val="23"/>
        </w:rPr>
        <w:t>solidaritu s lidmi v nouzi</w:t>
      </w:r>
      <w:r w:rsidR="006C5C33" w:rsidRPr="00A83ABC">
        <w:rPr>
          <w:sz w:val="23"/>
          <w:szCs w:val="23"/>
        </w:rPr>
        <w:t xml:space="preserve">) </w:t>
      </w:r>
    </w:p>
    <w:p w14:paraId="5AC3B091" w14:textId="77777777" w:rsidR="004236CE" w:rsidRPr="00EE0134" w:rsidRDefault="004236CE" w:rsidP="00CD0A12">
      <w:pPr>
        <w:pStyle w:val="Default"/>
        <w:jc w:val="both"/>
        <w:rPr>
          <w:sz w:val="23"/>
          <w:szCs w:val="23"/>
          <w:highlight w:val="yellow"/>
        </w:rPr>
      </w:pPr>
    </w:p>
    <w:p w14:paraId="6FB226AD" w14:textId="19BF50A9" w:rsidR="00490A34" w:rsidRDefault="00490A34" w:rsidP="00490A34">
      <w:pPr>
        <w:pStyle w:val="Default"/>
        <w:rPr>
          <w:b/>
          <w:bCs/>
          <w:sz w:val="23"/>
          <w:szCs w:val="23"/>
        </w:rPr>
      </w:pPr>
      <w:r w:rsidRPr="00365285">
        <w:rPr>
          <w:b/>
          <w:bCs/>
          <w:sz w:val="23"/>
          <w:szCs w:val="23"/>
        </w:rPr>
        <w:t xml:space="preserve">Zlatá cihla </w:t>
      </w:r>
      <w:r>
        <w:rPr>
          <w:b/>
          <w:bCs/>
          <w:sz w:val="23"/>
          <w:szCs w:val="23"/>
        </w:rPr>
        <w:t>–</w:t>
      </w:r>
      <w:r w:rsidRPr="00365285">
        <w:rPr>
          <w:b/>
          <w:bCs/>
          <w:sz w:val="23"/>
          <w:szCs w:val="23"/>
        </w:rPr>
        <w:t xml:space="preserve"> </w:t>
      </w:r>
      <w:r w:rsidRPr="00365285">
        <w:rPr>
          <w:sz w:val="23"/>
          <w:szCs w:val="23"/>
        </w:rPr>
        <w:t>v Programu obnovy venkova Královéhradeckého kraje v roce 20</w:t>
      </w:r>
      <w:r>
        <w:rPr>
          <w:sz w:val="23"/>
          <w:szCs w:val="23"/>
        </w:rPr>
        <w:t>23</w:t>
      </w:r>
    </w:p>
    <w:p w14:paraId="2082A433" w14:textId="770E2637" w:rsidR="00490A34" w:rsidRPr="00365285" w:rsidRDefault="00490A34" w:rsidP="00490A34">
      <w:pPr>
        <w:pStyle w:val="Default"/>
        <w:rPr>
          <w:sz w:val="23"/>
          <w:szCs w:val="23"/>
        </w:rPr>
      </w:pPr>
      <w:r w:rsidRPr="00365285">
        <w:rPr>
          <w:i/>
          <w:sz w:val="23"/>
          <w:szCs w:val="23"/>
        </w:rPr>
        <w:t>kategorie A – obnova či rekonstrukce památkově chráněných objektů a památek místního významu</w:t>
      </w:r>
      <w:r w:rsidRPr="00365285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</w:t>
      </w:r>
      <w:r w:rsidRPr="00365285">
        <w:rPr>
          <w:sz w:val="23"/>
          <w:szCs w:val="23"/>
        </w:rPr>
        <w:t xml:space="preserve">obec </w:t>
      </w:r>
      <w:r>
        <w:rPr>
          <w:sz w:val="23"/>
          <w:szCs w:val="23"/>
        </w:rPr>
        <w:t>Pilníkov</w:t>
      </w:r>
      <w:r w:rsidRPr="00365285">
        <w:rPr>
          <w:sz w:val="23"/>
          <w:szCs w:val="23"/>
        </w:rPr>
        <w:t xml:space="preserve">, okr. </w:t>
      </w:r>
      <w:r>
        <w:rPr>
          <w:sz w:val="23"/>
          <w:szCs w:val="23"/>
        </w:rPr>
        <w:t>Trutnov –</w:t>
      </w:r>
      <w:r w:rsidRPr="00365285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Rekonstrukce restaurace Slunce</w:t>
      </w:r>
    </w:p>
    <w:p w14:paraId="4EE1FAFD" w14:textId="77777777" w:rsidR="00490A34" w:rsidRPr="00365285" w:rsidRDefault="00490A34" w:rsidP="00490A34">
      <w:pPr>
        <w:pStyle w:val="Default"/>
        <w:rPr>
          <w:sz w:val="23"/>
          <w:szCs w:val="23"/>
        </w:rPr>
      </w:pPr>
    </w:p>
    <w:p w14:paraId="4AA98591" w14:textId="77777777" w:rsidR="00AC7EC5" w:rsidRDefault="00490A34" w:rsidP="00490A34">
      <w:pPr>
        <w:pStyle w:val="Default"/>
        <w:rPr>
          <w:iCs/>
          <w:sz w:val="23"/>
          <w:szCs w:val="23"/>
        </w:rPr>
      </w:pPr>
      <w:r w:rsidRPr="00365285">
        <w:rPr>
          <w:i/>
          <w:sz w:val="23"/>
          <w:szCs w:val="23"/>
        </w:rPr>
        <w:t xml:space="preserve">kategorie </w:t>
      </w:r>
      <w:r>
        <w:rPr>
          <w:i/>
          <w:sz w:val="23"/>
          <w:szCs w:val="23"/>
        </w:rPr>
        <w:t xml:space="preserve">B – obnova či rekonstrukce staveb venkovské zástavby – </w:t>
      </w:r>
      <w:r>
        <w:rPr>
          <w:iCs/>
          <w:sz w:val="23"/>
          <w:szCs w:val="23"/>
        </w:rPr>
        <w:t xml:space="preserve">obec Suchý </w:t>
      </w:r>
      <w:proofErr w:type="gramStart"/>
      <w:r>
        <w:rPr>
          <w:iCs/>
          <w:sz w:val="23"/>
          <w:szCs w:val="23"/>
        </w:rPr>
        <w:t>Důl ,</w:t>
      </w:r>
      <w:proofErr w:type="gramEnd"/>
      <w:r>
        <w:rPr>
          <w:iCs/>
          <w:sz w:val="23"/>
          <w:szCs w:val="23"/>
        </w:rPr>
        <w:t xml:space="preserve"> </w:t>
      </w:r>
    </w:p>
    <w:p w14:paraId="4E669A2B" w14:textId="0DA9EB03" w:rsidR="00490A34" w:rsidRDefault="00490A34" w:rsidP="00490A34">
      <w:pPr>
        <w:pStyle w:val="Default"/>
        <w:rPr>
          <w:b/>
          <w:bCs/>
          <w:sz w:val="23"/>
          <w:szCs w:val="23"/>
        </w:rPr>
      </w:pPr>
      <w:r>
        <w:rPr>
          <w:iCs/>
          <w:sz w:val="23"/>
          <w:szCs w:val="23"/>
        </w:rPr>
        <w:t xml:space="preserve">okr. </w:t>
      </w:r>
      <w:r>
        <w:rPr>
          <w:sz w:val="23"/>
          <w:szCs w:val="23"/>
        </w:rPr>
        <w:t xml:space="preserve">Náchod– </w:t>
      </w:r>
      <w:r w:rsidR="00F7542F">
        <w:rPr>
          <w:b/>
          <w:bCs/>
          <w:sz w:val="23"/>
          <w:szCs w:val="23"/>
        </w:rPr>
        <w:t>Kiosek na Slavném</w:t>
      </w:r>
    </w:p>
    <w:p w14:paraId="513550CA" w14:textId="77777777" w:rsidR="00490A34" w:rsidRDefault="00490A34" w:rsidP="00490A34">
      <w:pPr>
        <w:pStyle w:val="Default"/>
        <w:rPr>
          <w:b/>
          <w:bCs/>
          <w:sz w:val="23"/>
          <w:szCs w:val="23"/>
        </w:rPr>
      </w:pPr>
    </w:p>
    <w:p w14:paraId="3302A451" w14:textId="48CA22E8" w:rsidR="00490A34" w:rsidRPr="00E46C82" w:rsidRDefault="00490A34" w:rsidP="00490A34">
      <w:pPr>
        <w:pStyle w:val="Default"/>
        <w:rPr>
          <w:b/>
          <w:bCs/>
          <w:iCs/>
          <w:sz w:val="23"/>
          <w:szCs w:val="23"/>
        </w:rPr>
      </w:pPr>
      <w:r w:rsidRPr="00365285">
        <w:rPr>
          <w:i/>
          <w:sz w:val="23"/>
          <w:szCs w:val="23"/>
        </w:rPr>
        <w:t xml:space="preserve">kategorie </w:t>
      </w:r>
      <w:r>
        <w:rPr>
          <w:i/>
          <w:sz w:val="23"/>
          <w:szCs w:val="23"/>
        </w:rPr>
        <w:t xml:space="preserve">C – Nové venkovské stavby – </w:t>
      </w:r>
      <w:r>
        <w:rPr>
          <w:iCs/>
          <w:sz w:val="23"/>
          <w:szCs w:val="23"/>
        </w:rPr>
        <w:t xml:space="preserve">obec </w:t>
      </w:r>
      <w:r w:rsidR="00F7542F">
        <w:rPr>
          <w:iCs/>
          <w:sz w:val="23"/>
          <w:szCs w:val="23"/>
        </w:rPr>
        <w:t>Bystřice</w:t>
      </w:r>
      <w:r>
        <w:rPr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okr. Jičín – </w:t>
      </w:r>
      <w:r w:rsidR="00AC7EC5">
        <w:rPr>
          <w:b/>
          <w:bCs/>
          <w:sz w:val="23"/>
          <w:szCs w:val="23"/>
        </w:rPr>
        <w:t>Bystřická kuželna</w:t>
      </w:r>
    </w:p>
    <w:p w14:paraId="0A31ED5A" w14:textId="77777777" w:rsidR="004236CE" w:rsidRDefault="004236CE" w:rsidP="00CD0A12">
      <w:pPr>
        <w:pStyle w:val="Default"/>
        <w:jc w:val="both"/>
        <w:rPr>
          <w:sz w:val="23"/>
          <w:szCs w:val="23"/>
        </w:rPr>
      </w:pPr>
    </w:p>
    <w:p w14:paraId="386B560F" w14:textId="77777777" w:rsidR="004236CE" w:rsidRDefault="004236CE" w:rsidP="00CD0A12">
      <w:pPr>
        <w:pStyle w:val="Default"/>
        <w:jc w:val="both"/>
        <w:rPr>
          <w:sz w:val="23"/>
          <w:szCs w:val="23"/>
        </w:rPr>
      </w:pPr>
    </w:p>
    <w:p w14:paraId="08D1586A" w14:textId="77777777" w:rsidR="004236CE" w:rsidRDefault="004236CE" w:rsidP="00CD0A12">
      <w:pPr>
        <w:pStyle w:val="Default"/>
        <w:jc w:val="both"/>
        <w:rPr>
          <w:b/>
          <w:sz w:val="23"/>
          <w:szCs w:val="23"/>
        </w:rPr>
      </w:pPr>
      <w:r w:rsidRPr="00A437BC">
        <w:rPr>
          <w:b/>
          <w:sz w:val="23"/>
          <w:szCs w:val="23"/>
        </w:rPr>
        <w:t>Závěr:</w:t>
      </w:r>
    </w:p>
    <w:p w14:paraId="6239A19D" w14:textId="77777777" w:rsidR="00A437BC" w:rsidRPr="00A437BC" w:rsidRDefault="00A437BC" w:rsidP="00CD0A12">
      <w:pPr>
        <w:pStyle w:val="Default"/>
        <w:jc w:val="both"/>
        <w:rPr>
          <w:b/>
          <w:sz w:val="23"/>
          <w:szCs w:val="23"/>
        </w:rPr>
      </w:pPr>
    </w:p>
    <w:p w14:paraId="57F9EC56" w14:textId="77777777" w:rsidR="00A437BC" w:rsidRDefault="006C5C3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Ocenění budou předána zástupcům obcí na slavnostním vyhodnocení krajskéh</w:t>
      </w:r>
      <w:r w:rsidR="004236CE">
        <w:rPr>
          <w:sz w:val="23"/>
          <w:szCs w:val="23"/>
        </w:rPr>
        <w:t xml:space="preserve">o kola soutěže </w:t>
      </w:r>
    </w:p>
    <w:p w14:paraId="29EC7317" w14:textId="7D9FF545" w:rsidR="004236CE" w:rsidRDefault="00AD0C84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Vesnice roku 20</w:t>
      </w:r>
      <w:r w:rsidR="00AB26BE">
        <w:rPr>
          <w:sz w:val="23"/>
          <w:szCs w:val="23"/>
        </w:rPr>
        <w:t>2</w:t>
      </w:r>
      <w:r w:rsidR="00CD4483">
        <w:rPr>
          <w:sz w:val="23"/>
          <w:szCs w:val="23"/>
        </w:rPr>
        <w:t>3</w:t>
      </w:r>
      <w:r w:rsidR="006C5C33">
        <w:rPr>
          <w:sz w:val="23"/>
          <w:szCs w:val="23"/>
        </w:rPr>
        <w:t xml:space="preserve"> v Programu obnovy venkova</w:t>
      </w:r>
      <w:r w:rsidR="00A437BC">
        <w:rPr>
          <w:sz w:val="23"/>
          <w:szCs w:val="23"/>
        </w:rPr>
        <w:t xml:space="preserve"> </w:t>
      </w:r>
      <w:r w:rsidR="00EE0134">
        <w:rPr>
          <w:sz w:val="23"/>
          <w:szCs w:val="23"/>
        </w:rPr>
        <w:t xml:space="preserve">dne </w:t>
      </w:r>
      <w:r w:rsidR="008A75C4">
        <w:rPr>
          <w:sz w:val="23"/>
          <w:szCs w:val="23"/>
        </w:rPr>
        <w:t>1</w:t>
      </w:r>
      <w:r w:rsidR="00CD4483">
        <w:rPr>
          <w:sz w:val="23"/>
          <w:szCs w:val="23"/>
        </w:rPr>
        <w:t>9</w:t>
      </w:r>
      <w:r w:rsidR="008A75C4">
        <w:rPr>
          <w:sz w:val="23"/>
          <w:szCs w:val="23"/>
        </w:rPr>
        <w:t xml:space="preserve">. </w:t>
      </w:r>
      <w:r>
        <w:rPr>
          <w:sz w:val="23"/>
          <w:szCs w:val="23"/>
        </w:rPr>
        <w:t>srpna 20</w:t>
      </w:r>
      <w:r w:rsidR="00AB26BE">
        <w:rPr>
          <w:sz w:val="23"/>
          <w:szCs w:val="23"/>
        </w:rPr>
        <w:t>2</w:t>
      </w:r>
      <w:r w:rsidR="00CD4483">
        <w:rPr>
          <w:sz w:val="23"/>
          <w:szCs w:val="23"/>
        </w:rPr>
        <w:t>3</w:t>
      </w:r>
      <w:r w:rsidR="004236CE">
        <w:rPr>
          <w:sz w:val="23"/>
          <w:szCs w:val="23"/>
        </w:rPr>
        <w:t xml:space="preserve"> v </w:t>
      </w:r>
      <w:r w:rsidR="00A437BC">
        <w:rPr>
          <w:sz w:val="23"/>
          <w:szCs w:val="23"/>
        </w:rPr>
        <w:t>o</w:t>
      </w:r>
      <w:r w:rsidR="004236CE">
        <w:rPr>
          <w:sz w:val="23"/>
          <w:szCs w:val="23"/>
        </w:rPr>
        <w:t xml:space="preserve">bci </w:t>
      </w:r>
      <w:r w:rsidR="00586FE8">
        <w:rPr>
          <w:sz w:val="23"/>
          <w:szCs w:val="23"/>
        </w:rPr>
        <w:t xml:space="preserve">Suchý </w:t>
      </w:r>
      <w:r w:rsidR="00490A34">
        <w:rPr>
          <w:sz w:val="23"/>
          <w:szCs w:val="23"/>
        </w:rPr>
        <w:t>D</w:t>
      </w:r>
      <w:r w:rsidR="00586FE8">
        <w:rPr>
          <w:sz w:val="23"/>
          <w:szCs w:val="23"/>
        </w:rPr>
        <w:t>ůl.</w:t>
      </w:r>
    </w:p>
    <w:p w14:paraId="6F07F6A5" w14:textId="77777777" w:rsidR="004236CE" w:rsidRDefault="004236CE" w:rsidP="00CD0A12">
      <w:pPr>
        <w:pStyle w:val="Default"/>
        <w:jc w:val="both"/>
        <w:rPr>
          <w:sz w:val="23"/>
          <w:szCs w:val="23"/>
        </w:rPr>
      </w:pPr>
    </w:p>
    <w:p w14:paraId="1F8E081D" w14:textId="77777777" w:rsidR="00A437BC" w:rsidRDefault="00A437BC" w:rsidP="00CD0A12">
      <w:pPr>
        <w:pStyle w:val="Default"/>
        <w:jc w:val="both"/>
        <w:rPr>
          <w:sz w:val="23"/>
          <w:szCs w:val="23"/>
        </w:rPr>
      </w:pPr>
    </w:p>
    <w:p w14:paraId="26D9F0DE" w14:textId="111EA330" w:rsidR="006C5C33" w:rsidRDefault="00CD4483" w:rsidP="00CD0A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Novém Hrádku </w:t>
      </w:r>
      <w:r w:rsidR="00CF5035">
        <w:rPr>
          <w:sz w:val="23"/>
          <w:szCs w:val="23"/>
        </w:rPr>
        <w:t xml:space="preserve">dne </w:t>
      </w:r>
      <w:r>
        <w:rPr>
          <w:sz w:val="23"/>
          <w:szCs w:val="23"/>
        </w:rPr>
        <w:t>02.06.2023</w:t>
      </w:r>
    </w:p>
    <w:p w14:paraId="11FA2E32" w14:textId="77777777" w:rsidR="004236CE" w:rsidRDefault="004236CE" w:rsidP="00CD0A12">
      <w:pPr>
        <w:pStyle w:val="Default"/>
        <w:jc w:val="both"/>
        <w:rPr>
          <w:sz w:val="23"/>
          <w:szCs w:val="23"/>
        </w:rPr>
      </w:pPr>
    </w:p>
    <w:p w14:paraId="45CAFAD2" w14:textId="77777777" w:rsidR="004236CE" w:rsidRDefault="004236CE" w:rsidP="00CD0A12">
      <w:pPr>
        <w:pStyle w:val="Default"/>
        <w:jc w:val="both"/>
        <w:rPr>
          <w:sz w:val="23"/>
          <w:szCs w:val="23"/>
        </w:rPr>
      </w:pPr>
    </w:p>
    <w:p w14:paraId="17052F25" w14:textId="77777777" w:rsidR="00A437BC" w:rsidRDefault="00A437BC" w:rsidP="00CD0A12">
      <w:pPr>
        <w:pStyle w:val="Default"/>
        <w:jc w:val="both"/>
        <w:rPr>
          <w:sz w:val="23"/>
          <w:szCs w:val="23"/>
        </w:rPr>
      </w:pPr>
    </w:p>
    <w:p w14:paraId="3CEE64A6" w14:textId="59224D39" w:rsidR="00A437BC" w:rsidRDefault="00A437BC" w:rsidP="00CD0A12">
      <w:pPr>
        <w:pStyle w:val="Default"/>
        <w:jc w:val="both"/>
        <w:rPr>
          <w:sz w:val="23"/>
          <w:szCs w:val="23"/>
        </w:rPr>
      </w:pPr>
    </w:p>
    <w:p w14:paraId="13F96112" w14:textId="610DAF74" w:rsidR="00586FE8" w:rsidRDefault="00586FE8" w:rsidP="00CD0A12">
      <w:pPr>
        <w:pStyle w:val="Default"/>
        <w:jc w:val="both"/>
        <w:rPr>
          <w:sz w:val="23"/>
          <w:szCs w:val="23"/>
        </w:rPr>
      </w:pPr>
    </w:p>
    <w:p w14:paraId="6510CCA8" w14:textId="508828DD" w:rsidR="00586FE8" w:rsidRDefault="00586FE8" w:rsidP="00CD0A12">
      <w:pPr>
        <w:pStyle w:val="Default"/>
        <w:jc w:val="both"/>
        <w:rPr>
          <w:sz w:val="23"/>
          <w:szCs w:val="23"/>
        </w:rPr>
      </w:pPr>
    </w:p>
    <w:p w14:paraId="12948C57" w14:textId="67D8A837" w:rsidR="00586FE8" w:rsidRDefault="00586FE8" w:rsidP="00CD0A12">
      <w:pPr>
        <w:pStyle w:val="Default"/>
        <w:jc w:val="both"/>
        <w:rPr>
          <w:sz w:val="23"/>
          <w:szCs w:val="23"/>
        </w:rPr>
      </w:pPr>
    </w:p>
    <w:p w14:paraId="7DBA322C" w14:textId="6B23CD46" w:rsidR="00586FE8" w:rsidRDefault="00586FE8" w:rsidP="00CD0A12">
      <w:pPr>
        <w:pStyle w:val="Default"/>
        <w:jc w:val="both"/>
        <w:rPr>
          <w:sz w:val="23"/>
          <w:szCs w:val="23"/>
        </w:rPr>
      </w:pPr>
    </w:p>
    <w:p w14:paraId="5786EA0B" w14:textId="77777777" w:rsidR="00586FE8" w:rsidRDefault="00586FE8" w:rsidP="00CD0A12">
      <w:pPr>
        <w:pStyle w:val="Default"/>
        <w:jc w:val="both"/>
        <w:rPr>
          <w:sz w:val="23"/>
          <w:szCs w:val="23"/>
        </w:rPr>
      </w:pPr>
    </w:p>
    <w:p w14:paraId="209815B7" w14:textId="77777777" w:rsidR="008A75C4" w:rsidRDefault="008A75C4" w:rsidP="00CD0A12">
      <w:pPr>
        <w:pStyle w:val="Default"/>
        <w:jc w:val="both"/>
        <w:rPr>
          <w:sz w:val="23"/>
          <w:szCs w:val="23"/>
        </w:rPr>
      </w:pPr>
    </w:p>
    <w:p w14:paraId="0585C60E" w14:textId="77777777" w:rsidR="008A75C4" w:rsidRDefault="008A75C4" w:rsidP="00CD0A12">
      <w:pPr>
        <w:pStyle w:val="Default"/>
        <w:jc w:val="both"/>
        <w:rPr>
          <w:sz w:val="23"/>
          <w:szCs w:val="23"/>
        </w:rPr>
      </w:pPr>
    </w:p>
    <w:sectPr w:rsidR="008A75C4" w:rsidSect="007C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946"/>
    <w:multiLevelType w:val="hybridMultilevel"/>
    <w:tmpl w:val="8FD215EC"/>
    <w:lvl w:ilvl="0" w:tplc="040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C18083E"/>
    <w:multiLevelType w:val="hybridMultilevel"/>
    <w:tmpl w:val="95D0E882"/>
    <w:lvl w:ilvl="0" w:tplc="328C832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70080">
    <w:abstractNumId w:val="0"/>
  </w:num>
  <w:num w:numId="2" w16cid:durableId="121341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D4"/>
    <w:rsid w:val="00001452"/>
    <w:rsid w:val="0003262E"/>
    <w:rsid w:val="00075268"/>
    <w:rsid w:val="00080FC2"/>
    <w:rsid w:val="0008329B"/>
    <w:rsid w:val="00117E99"/>
    <w:rsid w:val="00120E9F"/>
    <w:rsid w:val="00146671"/>
    <w:rsid w:val="001659A2"/>
    <w:rsid w:val="001B51B3"/>
    <w:rsid w:val="001C58A2"/>
    <w:rsid w:val="00215C8C"/>
    <w:rsid w:val="00236ED4"/>
    <w:rsid w:val="0029320E"/>
    <w:rsid w:val="002B15B3"/>
    <w:rsid w:val="002B29EB"/>
    <w:rsid w:val="002E2D10"/>
    <w:rsid w:val="002E553F"/>
    <w:rsid w:val="002F251B"/>
    <w:rsid w:val="0032672D"/>
    <w:rsid w:val="00365285"/>
    <w:rsid w:val="003746D3"/>
    <w:rsid w:val="0038118E"/>
    <w:rsid w:val="00382458"/>
    <w:rsid w:val="00413DC7"/>
    <w:rsid w:val="00421FB4"/>
    <w:rsid w:val="004236CE"/>
    <w:rsid w:val="0043542F"/>
    <w:rsid w:val="00487A8E"/>
    <w:rsid w:val="00490A34"/>
    <w:rsid w:val="00490A93"/>
    <w:rsid w:val="004A1D33"/>
    <w:rsid w:val="004A20BE"/>
    <w:rsid w:val="004E5688"/>
    <w:rsid w:val="004F1A37"/>
    <w:rsid w:val="004F6611"/>
    <w:rsid w:val="00510841"/>
    <w:rsid w:val="00572742"/>
    <w:rsid w:val="00574F8C"/>
    <w:rsid w:val="00586FE8"/>
    <w:rsid w:val="005B6EE5"/>
    <w:rsid w:val="005D22F2"/>
    <w:rsid w:val="005D3C52"/>
    <w:rsid w:val="005D4D52"/>
    <w:rsid w:val="00624BF2"/>
    <w:rsid w:val="00630827"/>
    <w:rsid w:val="00656BD8"/>
    <w:rsid w:val="006719B6"/>
    <w:rsid w:val="0069473B"/>
    <w:rsid w:val="00695992"/>
    <w:rsid w:val="00696629"/>
    <w:rsid w:val="006B0DE2"/>
    <w:rsid w:val="006B4B8B"/>
    <w:rsid w:val="006C5C33"/>
    <w:rsid w:val="006D2C58"/>
    <w:rsid w:val="0072731D"/>
    <w:rsid w:val="0077144F"/>
    <w:rsid w:val="007A080E"/>
    <w:rsid w:val="007C0208"/>
    <w:rsid w:val="007C744B"/>
    <w:rsid w:val="007D7F3C"/>
    <w:rsid w:val="0084761A"/>
    <w:rsid w:val="0088180B"/>
    <w:rsid w:val="008A1826"/>
    <w:rsid w:val="008A75C4"/>
    <w:rsid w:val="008F2A1F"/>
    <w:rsid w:val="008F69C2"/>
    <w:rsid w:val="00922D31"/>
    <w:rsid w:val="00951352"/>
    <w:rsid w:val="0096343C"/>
    <w:rsid w:val="0096764F"/>
    <w:rsid w:val="009F5024"/>
    <w:rsid w:val="00A2772C"/>
    <w:rsid w:val="00A437BC"/>
    <w:rsid w:val="00A70130"/>
    <w:rsid w:val="00A83ABC"/>
    <w:rsid w:val="00AA385C"/>
    <w:rsid w:val="00AB26BE"/>
    <w:rsid w:val="00AC7EC5"/>
    <w:rsid w:val="00AD0C84"/>
    <w:rsid w:val="00AF0727"/>
    <w:rsid w:val="00B35970"/>
    <w:rsid w:val="00B60A0F"/>
    <w:rsid w:val="00BA7846"/>
    <w:rsid w:val="00BA7A5B"/>
    <w:rsid w:val="00BB4A25"/>
    <w:rsid w:val="00BE5BB7"/>
    <w:rsid w:val="00BF208D"/>
    <w:rsid w:val="00BF5315"/>
    <w:rsid w:val="00C22D83"/>
    <w:rsid w:val="00C30D66"/>
    <w:rsid w:val="00C54EFB"/>
    <w:rsid w:val="00C824FC"/>
    <w:rsid w:val="00CB36D4"/>
    <w:rsid w:val="00CB630B"/>
    <w:rsid w:val="00CD0164"/>
    <w:rsid w:val="00CD0A12"/>
    <w:rsid w:val="00CD4483"/>
    <w:rsid w:val="00CF5035"/>
    <w:rsid w:val="00CF7928"/>
    <w:rsid w:val="00D34032"/>
    <w:rsid w:val="00D465FD"/>
    <w:rsid w:val="00D50172"/>
    <w:rsid w:val="00D5496A"/>
    <w:rsid w:val="00D56A80"/>
    <w:rsid w:val="00D62F87"/>
    <w:rsid w:val="00D763A4"/>
    <w:rsid w:val="00DF7CC3"/>
    <w:rsid w:val="00E037EB"/>
    <w:rsid w:val="00E40C02"/>
    <w:rsid w:val="00E56589"/>
    <w:rsid w:val="00E67591"/>
    <w:rsid w:val="00E711CA"/>
    <w:rsid w:val="00E82B7F"/>
    <w:rsid w:val="00EA6151"/>
    <w:rsid w:val="00EB3318"/>
    <w:rsid w:val="00EB5565"/>
    <w:rsid w:val="00EC14D4"/>
    <w:rsid w:val="00EE0134"/>
    <w:rsid w:val="00EE402F"/>
    <w:rsid w:val="00F35527"/>
    <w:rsid w:val="00F544C1"/>
    <w:rsid w:val="00F7542F"/>
    <w:rsid w:val="00FA357B"/>
    <w:rsid w:val="00FA4D4B"/>
    <w:rsid w:val="00FC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48C9"/>
  <w15:docId w15:val="{701730C6-CBD5-4979-885B-FC16D30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44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5C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37BC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8329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8329B"/>
  </w:style>
  <w:style w:type="paragraph" w:styleId="Odstavecseseznamem">
    <w:name w:val="List Paragraph"/>
    <w:basedOn w:val="Normln"/>
    <w:uiPriority w:val="34"/>
    <w:qFormat/>
    <w:rsid w:val="004E5688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wnloads\PROTOKO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</Template>
  <TotalTime>162</TotalTime>
  <Pages>3</Pages>
  <Words>716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Svojtková Ivana</cp:lastModifiedBy>
  <cp:revision>53</cp:revision>
  <cp:lastPrinted>2017-05-26T13:36:00Z</cp:lastPrinted>
  <dcterms:created xsi:type="dcterms:W3CDTF">2023-05-26T09:04:00Z</dcterms:created>
  <dcterms:modified xsi:type="dcterms:W3CDTF">2023-06-02T10:32:00Z</dcterms:modified>
</cp:coreProperties>
</file>